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XSpec="center" w:tblpY="-1440"/>
        <w:bidiVisual/>
        <w:tblW w:w="11122" w:type="dxa"/>
        <w:tblLook w:val="04A0" w:firstRow="1" w:lastRow="0" w:firstColumn="1" w:lastColumn="0" w:noHBand="0" w:noVBand="1"/>
      </w:tblPr>
      <w:tblGrid>
        <w:gridCol w:w="2549"/>
        <w:gridCol w:w="2633"/>
        <w:gridCol w:w="1260"/>
        <w:gridCol w:w="1449"/>
        <w:gridCol w:w="1431"/>
        <w:gridCol w:w="1800"/>
      </w:tblGrid>
      <w:tr w:rsidR="00E27F74" w:rsidRPr="00E27F74" w:rsidTr="000B33E8">
        <w:trPr>
          <w:trHeight w:val="300"/>
        </w:trPr>
        <w:tc>
          <w:tcPr>
            <w:tcW w:w="2549" w:type="dxa"/>
            <w:tcBorders>
              <w:top w:val="nil"/>
              <w:left w:val="nil"/>
              <w:bottom w:val="nil"/>
              <w:right w:val="nil"/>
            </w:tcBorders>
            <w:shd w:val="clear" w:color="auto" w:fill="auto"/>
            <w:noWrap/>
            <w:vAlign w:val="bottom"/>
            <w:hideMark/>
          </w:tcPr>
          <w:p w:rsidR="00E27F74" w:rsidRPr="00E27F74" w:rsidRDefault="00E27F74" w:rsidP="00E27F74">
            <w:pPr>
              <w:bidi w:val="0"/>
              <w:spacing w:after="0" w:line="240" w:lineRule="auto"/>
              <w:rPr>
                <w:rFonts w:ascii="Times New Roman" w:eastAsia="Times New Roman" w:hAnsi="Times New Roman" w:cs="Times New Roman"/>
                <w:sz w:val="24"/>
                <w:szCs w:val="24"/>
              </w:rPr>
            </w:pPr>
          </w:p>
        </w:tc>
        <w:tc>
          <w:tcPr>
            <w:tcW w:w="8573" w:type="dxa"/>
            <w:gridSpan w:val="5"/>
            <w:vMerge w:val="restart"/>
            <w:tcBorders>
              <w:top w:val="nil"/>
              <w:left w:val="nil"/>
              <w:bottom w:val="nil"/>
              <w:right w:val="nil"/>
            </w:tcBorders>
            <w:shd w:val="clear" w:color="auto" w:fill="auto"/>
            <w:noWrap/>
            <w:vAlign w:val="center"/>
            <w:hideMark/>
          </w:tcPr>
          <w:p w:rsidR="00E27F74" w:rsidRPr="00E27F74" w:rsidRDefault="00E27F74" w:rsidP="00E27F74">
            <w:pPr>
              <w:spacing w:after="0" w:line="240" w:lineRule="auto"/>
              <w:jc w:val="center"/>
              <w:rPr>
                <w:rFonts w:ascii="Arial" w:eastAsia="Times New Roman" w:hAnsi="Arial" w:cs="B Nazanin"/>
                <w:b/>
                <w:bCs/>
                <w:color w:val="000000"/>
                <w:sz w:val="36"/>
                <w:szCs w:val="36"/>
              </w:rPr>
            </w:pPr>
          </w:p>
        </w:tc>
      </w:tr>
      <w:tr w:rsidR="00E27F74" w:rsidRPr="00E27F74" w:rsidTr="000B33E8">
        <w:trPr>
          <w:trHeight w:val="300"/>
        </w:trPr>
        <w:tc>
          <w:tcPr>
            <w:tcW w:w="2549" w:type="dxa"/>
            <w:tcBorders>
              <w:top w:val="nil"/>
              <w:left w:val="nil"/>
              <w:bottom w:val="nil"/>
              <w:right w:val="nil"/>
            </w:tcBorders>
            <w:shd w:val="clear" w:color="auto" w:fill="auto"/>
            <w:noWrap/>
            <w:vAlign w:val="bottom"/>
            <w:hideMark/>
          </w:tcPr>
          <w:p w:rsidR="00E27F74" w:rsidRPr="00E27F74" w:rsidRDefault="00E27F74" w:rsidP="00E27F74">
            <w:pPr>
              <w:spacing w:after="0" w:line="240" w:lineRule="auto"/>
              <w:jc w:val="center"/>
              <w:rPr>
                <w:rFonts w:ascii="Arial" w:eastAsia="Times New Roman" w:hAnsi="Arial" w:cs="B Nazanin"/>
                <w:b/>
                <w:bCs/>
                <w:color w:val="000000"/>
                <w:sz w:val="36"/>
                <w:szCs w:val="36"/>
                <w:rtl/>
              </w:rPr>
            </w:pPr>
          </w:p>
        </w:tc>
        <w:tc>
          <w:tcPr>
            <w:tcW w:w="8573" w:type="dxa"/>
            <w:gridSpan w:val="5"/>
            <w:vMerge/>
            <w:tcBorders>
              <w:top w:val="nil"/>
              <w:left w:val="nil"/>
              <w:bottom w:val="nil"/>
              <w:right w:val="nil"/>
            </w:tcBorders>
            <w:vAlign w:val="center"/>
            <w:hideMark/>
          </w:tcPr>
          <w:p w:rsidR="00E27F74" w:rsidRPr="00E27F74" w:rsidRDefault="00E27F74" w:rsidP="00E27F74">
            <w:pPr>
              <w:spacing w:after="0" w:line="240" w:lineRule="auto"/>
              <w:rPr>
                <w:rFonts w:ascii="Arial" w:eastAsia="Times New Roman" w:hAnsi="Arial" w:cs="B Nazanin"/>
                <w:b/>
                <w:bCs/>
                <w:color w:val="000000"/>
                <w:sz w:val="36"/>
                <w:szCs w:val="36"/>
              </w:rPr>
            </w:pPr>
          </w:p>
        </w:tc>
      </w:tr>
      <w:tr w:rsidR="00E27F74" w:rsidRPr="00E27F74" w:rsidTr="000B33E8">
        <w:trPr>
          <w:trHeight w:val="300"/>
        </w:trPr>
        <w:tc>
          <w:tcPr>
            <w:tcW w:w="2549" w:type="dxa"/>
            <w:tcBorders>
              <w:top w:val="nil"/>
              <w:left w:val="nil"/>
              <w:bottom w:val="nil"/>
              <w:right w:val="nil"/>
            </w:tcBorders>
            <w:shd w:val="clear" w:color="auto" w:fill="auto"/>
            <w:noWrap/>
            <w:vAlign w:val="bottom"/>
            <w:hideMark/>
          </w:tcPr>
          <w:p w:rsidR="00E27F74" w:rsidRPr="00E27F74" w:rsidRDefault="00E27F74" w:rsidP="00E27F74">
            <w:pPr>
              <w:bidi w:val="0"/>
              <w:spacing w:after="0" w:line="240" w:lineRule="auto"/>
              <w:rPr>
                <w:rFonts w:ascii="Times New Roman" w:eastAsia="Times New Roman" w:hAnsi="Times New Roman" w:cs="Times New Roman"/>
                <w:sz w:val="20"/>
                <w:szCs w:val="20"/>
              </w:rPr>
            </w:pPr>
          </w:p>
        </w:tc>
        <w:tc>
          <w:tcPr>
            <w:tcW w:w="8573" w:type="dxa"/>
            <w:gridSpan w:val="5"/>
            <w:vMerge/>
            <w:tcBorders>
              <w:top w:val="nil"/>
              <w:left w:val="nil"/>
              <w:bottom w:val="nil"/>
              <w:right w:val="nil"/>
            </w:tcBorders>
            <w:vAlign w:val="center"/>
            <w:hideMark/>
          </w:tcPr>
          <w:p w:rsidR="00E27F74" w:rsidRPr="00E27F74" w:rsidRDefault="00E27F74" w:rsidP="00E27F74">
            <w:pPr>
              <w:spacing w:after="0" w:line="240" w:lineRule="auto"/>
              <w:rPr>
                <w:rFonts w:ascii="Arial" w:eastAsia="Times New Roman" w:hAnsi="Arial" w:cs="B Nazanin"/>
                <w:b/>
                <w:bCs/>
                <w:color w:val="000000"/>
                <w:sz w:val="36"/>
                <w:szCs w:val="36"/>
              </w:rPr>
            </w:pPr>
          </w:p>
        </w:tc>
      </w:tr>
      <w:tr w:rsidR="00E27F74" w:rsidRPr="00E27F74" w:rsidTr="000B33E8">
        <w:trPr>
          <w:trHeight w:val="315"/>
        </w:trPr>
        <w:tc>
          <w:tcPr>
            <w:tcW w:w="2549" w:type="dxa"/>
            <w:tcBorders>
              <w:top w:val="nil"/>
              <w:left w:val="nil"/>
              <w:bottom w:val="nil"/>
              <w:right w:val="nil"/>
            </w:tcBorders>
            <w:shd w:val="clear" w:color="auto" w:fill="auto"/>
            <w:noWrap/>
            <w:vAlign w:val="bottom"/>
            <w:hideMark/>
          </w:tcPr>
          <w:p w:rsidR="00E27F74" w:rsidRPr="00E27F74" w:rsidRDefault="00E27F74" w:rsidP="00E27F74">
            <w:pPr>
              <w:bidi w:val="0"/>
              <w:spacing w:after="0" w:line="240" w:lineRule="auto"/>
              <w:rPr>
                <w:rFonts w:ascii="Times New Roman" w:eastAsia="Times New Roman" w:hAnsi="Times New Roman" w:cs="Times New Roman"/>
                <w:sz w:val="20"/>
                <w:szCs w:val="20"/>
              </w:rPr>
            </w:pPr>
          </w:p>
        </w:tc>
        <w:tc>
          <w:tcPr>
            <w:tcW w:w="8573" w:type="dxa"/>
            <w:gridSpan w:val="5"/>
            <w:vMerge/>
            <w:tcBorders>
              <w:top w:val="nil"/>
              <w:left w:val="nil"/>
              <w:bottom w:val="nil"/>
              <w:right w:val="nil"/>
            </w:tcBorders>
            <w:vAlign w:val="center"/>
            <w:hideMark/>
          </w:tcPr>
          <w:p w:rsidR="00E27F74" w:rsidRPr="00E27F74" w:rsidRDefault="00E27F74" w:rsidP="00E27F74">
            <w:pPr>
              <w:spacing w:after="0" w:line="240" w:lineRule="auto"/>
              <w:rPr>
                <w:rFonts w:ascii="Arial" w:eastAsia="Times New Roman" w:hAnsi="Arial" w:cs="B Nazanin"/>
                <w:b/>
                <w:bCs/>
                <w:color w:val="000000"/>
                <w:sz w:val="36"/>
                <w:szCs w:val="36"/>
              </w:rPr>
            </w:pPr>
          </w:p>
        </w:tc>
      </w:tr>
      <w:tr w:rsidR="00020CF5" w:rsidRPr="00E27F74" w:rsidTr="00BD63F0">
        <w:trPr>
          <w:trHeight w:val="870"/>
        </w:trPr>
        <w:tc>
          <w:tcPr>
            <w:tcW w:w="2549" w:type="dxa"/>
            <w:tcBorders>
              <w:top w:val="double" w:sz="6" w:space="0" w:color="auto"/>
              <w:left w:val="double" w:sz="6" w:space="0" w:color="auto"/>
              <w:bottom w:val="single" w:sz="8" w:space="0" w:color="auto"/>
              <w:right w:val="double" w:sz="6" w:space="0" w:color="auto"/>
            </w:tcBorders>
            <w:shd w:val="clear" w:color="auto" w:fill="auto"/>
            <w:vAlign w:val="center"/>
          </w:tcPr>
          <w:p w:rsidR="00020CF5" w:rsidRPr="00E27F74" w:rsidRDefault="006031EE" w:rsidP="00E27F74">
            <w:pPr>
              <w:spacing w:after="0" w:line="240" w:lineRule="auto"/>
              <w:rPr>
                <w:rFonts w:ascii="Arial" w:eastAsia="Times New Roman" w:hAnsi="Arial" w:cs="B Nazanin"/>
                <w:b/>
                <w:bCs/>
                <w:color w:val="000000"/>
                <w:sz w:val="24"/>
                <w:szCs w:val="24"/>
                <w:rtl/>
              </w:rPr>
            </w:pPr>
            <w:r>
              <w:rPr>
                <w:noProof/>
                <w:lang w:bidi="ar-SA"/>
              </w:rPr>
              <w:drawing>
                <wp:inline distT="0" distB="0" distL="0" distR="0" wp14:anchorId="03C07136" wp14:editId="5BF28624">
                  <wp:extent cx="1447800" cy="981075"/>
                  <wp:effectExtent l="0" t="0" r="0" b="9525"/>
                  <wp:docPr id="7" name="Picture 7"/>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4">
                            <a:extLst>
                              <a:ext uri="{BEBA8EAE-BF5A-486C-A8C5-ECC9F3942E4B}">
                                <a14:imgProps xmlns:a14="http://schemas.microsoft.com/office/drawing/2010/main">
                                  <a14:imgLayer r:embed="rId5">
                                    <a14:imgEffect>
                                      <a14:sharpenSoften amount="50000"/>
                                    </a14:imgEffect>
                                  </a14:imgLayer>
                                </a14:imgProps>
                              </a:ext>
                              <a:ext uri="{28A0092B-C50C-407E-A947-70E740481C1C}">
                                <a14:useLocalDpi xmlns:a14="http://schemas.microsoft.com/office/drawing/2010/main" val="0"/>
                              </a:ext>
                            </a:extLst>
                          </a:blip>
                          <a:srcRect/>
                          <a:stretch>
                            <a:fillRect/>
                          </a:stretch>
                        </pic:blipFill>
                        <pic:spPr bwMode="auto">
                          <a:xfrm>
                            <a:off x="0" y="0"/>
                            <a:ext cx="1447800" cy="981075"/>
                          </a:xfrm>
                          <a:prstGeom prst="rect">
                            <a:avLst/>
                          </a:prstGeom>
                          <a:noFill/>
                        </pic:spPr>
                      </pic:pic>
                    </a:graphicData>
                  </a:graphic>
                </wp:inline>
              </w:drawing>
            </w:r>
          </w:p>
        </w:tc>
        <w:tc>
          <w:tcPr>
            <w:tcW w:w="8573" w:type="dxa"/>
            <w:gridSpan w:val="5"/>
            <w:tcBorders>
              <w:top w:val="double" w:sz="6" w:space="0" w:color="auto"/>
              <w:left w:val="double" w:sz="6" w:space="0" w:color="auto"/>
              <w:bottom w:val="single" w:sz="8" w:space="0" w:color="auto"/>
              <w:right w:val="double" w:sz="6" w:space="0" w:color="auto"/>
            </w:tcBorders>
            <w:shd w:val="clear" w:color="auto" w:fill="auto"/>
            <w:vAlign w:val="center"/>
          </w:tcPr>
          <w:p w:rsidR="00020CF5" w:rsidRPr="00E27F74" w:rsidRDefault="00020CF5" w:rsidP="00020CF5">
            <w:pPr>
              <w:spacing w:after="0" w:line="240" w:lineRule="auto"/>
              <w:jc w:val="center"/>
              <w:rPr>
                <w:rFonts w:ascii="Cambria" w:eastAsia="Times New Roman" w:hAnsi="Cambria" w:cs="Cambria"/>
                <w:color w:val="000000"/>
                <w:sz w:val="28"/>
                <w:szCs w:val="28"/>
                <w:rtl/>
              </w:rPr>
            </w:pPr>
            <w:r w:rsidRPr="00E27F74">
              <w:rPr>
                <w:rFonts w:ascii="Arial" w:eastAsia="Times New Roman" w:hAnsi="Arial" w:cs="B Nazanin" w:hint="cs"/>
                <w:b/>
                <w:bCs/>
                <w:color w:val="000000"/>
                <w:sz w:val="36"/>
                <w:szCs w:val="36"/>
                <w:rtl/>
              </w:rPr>
              <w:t>شن</w:t>
            </w:r>
            <w:bookmarkStart w:id="0" w:name="_GoBack"/>
            <w:bookmarkEnd w:id="0"/>
            <w:r w:rsidRPr="00E27F74">
              <w:rPr>
                <w:rFonts w:ascii="Arial" w:eastAsia="Times New Roman" w:hAnsi="Arial" w:cs="B Nazanin" w:hint="cs"/>
                <w:b/>
                <w:bCs/>
                <w:color w:val="000000"/>
                <w:sz w:val="36"/>
                <w:szCs w:val="36"/>
                <w:rtl/>
              </w:rPr>
              <w:t>اسنامه فرآیند</w:t>
            </w:r>
          </w:p>
        </w:tc>
      </w:tr>
      <w:tr w:rsidR="00E27F74" w:rsidRPr="00E27F74" w:rsidTr="000B33E8">
        <w:trPr>
          <w:trHeight w:val="870"/>
        </w:trPr>
        <w:tc>
          <w:tcPr>
            <w:tcW w:w="2549" w:type="dxa"/>
            <w:tcBorders>
              <w:top w:val="double" w:sz="6" w:space="0" w:color="auto"/>
              <w:left w:val="double" w:sz="6" w:space="0" w:color="auto"/>
              <w:bottom w:val="single" w:sz="8" w:space="0" w:color="auto"/>
              <w:right w:val="double" w:sz="6" w:space="0" w:color="auto"/>
            </w:tcBorders>
            <w:shd w:val="clear" w:color="000000" w:fill="F2F2F2"/>
            <w:vAlign w:val="center"/>
            <w:hideMark/>
          </w:tcPr>
          <w:p w:rsidR="00E27F74" w:rsidRPr="00E27F74" w:rsidRDefault="00E27F74" w:rsidP="00E27F74">
            <w:pPr>
              <w:spacing w:after="0" w:line="240" w:lineRule="auto"/>
              <w:rPr>
                <w:rFonts w:ascii="Arial" w:eastAsia="Times New Roman" w:hAnsi="Arial" w:cs="B Nazanin"/>
                <w:b/>
                <w:bCs/>
                <w:color w:val="000000"/>
                <w:sz w:val="24"/>
                <w:szCs w:val="24"/>
              </w:rPr>
            </w:pPr>
            <w:r w:rsidRPr="00E27F74">
              <w:rPr>
                <w:rFonts w:ascii="Arial" w:eastAsia="Times New Roman" w:hAnsi="Arial" w:cs="B Nazanin" w:hint="cs"/>
                <w:b/>
                <w:bCs/>
                <w:color w:val="000000"/>
                <w:sz w:val="24"/>
                <w:szCs w:val="24"/>
                <w:rtl/>
              </w:rPr>
              <w:t xml:space="preserve">نام فرآیند:  </w:t>
            </w:r>
          </w:p>
        </w:tc>
        <w:tc>
          <w:tcPr>
            <w:tcW w:w="5342" w:type="dxa"/>
            <w:gridSpan w:val="3"/>
            <w:tcBorders>
              <w:top w:val="double" w:sz="6" w:space="0" w:color="auto"/>
              <w:left w:val="double" w:sz="6" w:space="0" w:color="auto"/>
              <w:bottom w:val="single" w:sz="8" w:space="0" w:color="auto"/>
              <w:right w:val="nil"/>
            </w:tcBorders>
            <w:shd w:val="clear" w:color="auto" w:fill="auto"/>
            <w:vAlign w:val="center"/>
            <w:hideMark/>
          </w:tcPr>
          <w:p w:rsidR="00E27F74" w:rsidRPr="00E27F74" w:rsidRDefault="00E27F74" w:rsidP="00E27F74">
            <w:pPr>
              <w:spacing w:after="0" w:line="240" w:lineRule="auto"/>
              <w:jc w:val="center"/>
              <w:rPr>
                <w:rFonts w:ascii="Arial" w:eastAsia="Times New Roman" w:hAnsi="Arial" w:cs="B Nazanin"/>
                <w:color w:val="000000"/>
                <w:sz w:val="28"/>
                <w:szCs w:val="28"/>
                <w:rtl/>
              </w:rPr>
            </w:pPr>
            <w:r w:rsidRPr="00E27F74">
              <w:rPr>
                <w:rFonts w:ascii="Arial" w:eastAsia="Times New Roman" w:hAnsi="Arial" w:cs="B Nazanin" w:hint="cs"/>
                <w:color w:val="000000"/>
                <w:sz w:val="28"/>
                <w:szCs w:val="28"/>
                <w:rtl/>
              </w:rPr>
              <w:t xml:space="preserve">انجام قراردادهای تحقیقاتی ارتباط دانشگاه با صنعت </w:t>
            </w:r>
          </w:p>
        </w:tc>
        <w:tc>
          <w:tcPr>
            <w:tcW w:w="1431" w:type="dxa"/>
            <w:tcBorders>
              <w:top w:val="single" w:sz="4" w:space="0" w:color="auto"/>
              <w:left w:val="single" w:sz="4" w:space="0" w:color="auto"/>
              <w:bottom w:val="single" w:sz="4" w:space="0" w:color="auto"/>
              <w:right w:val="single" w:sz="4" w:space="0" w:color="auto"/>
            </w:tcBorders>
            <w:shd w:val="clear" w:color="000000" w:fill="F2F2F2"/>
            <w:vAlign w:val="center"/>
            <w:hideMark/>
          </w:tcPr>
          <w:p w:rsidR="00E27F74" w:rsidRPr="00E27F74" w:rsidRDefault="00E27F74" w:rsidP="00E27F74">
            <w:pPr>
              <w:spacing w:after="0" w:line="240" w:lineRule="auto"/>
              <w:jc w:val="center"/>
              <w:rPr>
                <w:rFonts w:ascii="Arial" w:eastAsia="Times New Roman" w:hAnsi="Arial" w:cs="B Nazanin"/>
                <w:b/>
                <w:bCs/>
                <w:color w:val="000000"/>
                <w:sz w:val="24"/>
                <w:szCs w:val="24"/>
                <w:rtl/>
              </w:rPr>
            </w:pPr>
            <w:r w:rsidRPr="00E27F74">
              <w:rPr>
                <w:rFonts w:ascii="Arial" w:eastAsia="Times New Roman" w:hAnsi="Arial" w:cs="B Nazanin" w:hint="cs"/>
                <w:b/>
                <w:bCs/>
                <w:color w:val="000000"/>
                <w:sz w:val="24"/>
                <w:szCs w:val="24"/>
                <w:rtl/>
              </w:rPr>
              <w:t>کد استاندارد فرایند</w:t>
            </w:r>
          </w:p>
        </w:tc>
        <w:tc>
          <w:tcPr>
            <w:tcW w:w="1800" w:type="dxa"/>
            <w:tcBorders>
              <w:top w:val="double" w:sz="6" w:space="0" w:color="auto"/>
              <w:left w:val="nil"/>
              <w:bottom w:val="single" w:sz="8" w:space="0" w:color="auto"/>
              <w:right w:val="double" w:sz="6" w:space="0" w:color="auto"/>
            </w:tcBorders>
            <w:shd w:val="clear" w:color="auto" w:fill="auto"/>
            <w:vAlign w:val="center"/>
            <w:hideMark/>
          </w:tcPr>
          <w:p w:rsidR="00E27F74" w:rsidRPr="00E27F74" w:rsidRDefault="00E27F74" w:rsidP="00E27F74">
            <w:pPr>
              <w:spacing w:after="0" w:line="240" w:lineRule="auto"/>
              <w:rPr>
                <w:rFonts w:ascii="Arial" w:eastAsia="Times New Roman" w:hAnsi="Arial" w:cs="B Nazanin"/>
                <w:color w:val="000000"/>
                <w:sz w:val="28"/>
                <w:szCs w:val="28"/>
                <w:rtl/>
              </w:rPr>
            </w:pPr>
            <w:r w:rsidRPr="00E27F74">
              <w:rPr>
                <w:rFonts w:ascii="Cambria" w:eastAsia="Times New Roman" w:hAnsi="Cambria" w:cs="Cambria" w:hint="cs"/>
                <w:color w:val="000000"/>
                <w:sz w:val="28"/>
                <w:szCs w:val="28"/>
                <w:rtl/>
              </w:rPr>
              <w:t> </w:t>
            </w:r>
          </w:p>
        </w:tc>
      </w:tr>
      <w:tr w:rsidR="00E27F74" w:rsidRPr="00E27F74" w:rsidTr="000B33E8">
        <w:trPr>
          <w:trHeight w:val="702"/>
        </w:trPr>
        <w:tc>
          <w:tcPr>
            <w:tcW w:w="2549" w:type="dxa"/>
            <w:tcBorders>
              <w:top w:val="nil"/>
              <w:left w:val="double" w:sz="6" w:space="0" w:color="auto"/>
              <w:bottom w:val="single" w:sz="8" w:space="0" w:color="auto"/>
              <w:right w:val="double" w:sz="6" w:space="0" w:color="auto"/>
            </w:tcBorders>
            <w:shd w:val="clear" w:color="000000" w:fill="F2F2F2"/>
            <w:vAlign w:val="center"/>
            <w:hideMark/>
          </w:tcPr>
          <w:p w:rsidR="00E27F74" w:rsidRPr="00E27F74" w:rsidRDefault="00E27F74" w:rsidP="00E27F74">
            <w:pPr>
              <w:spacing w:after="0" w:line="240" w:lineRule="auto"/>
              <w:rPr>
                <w:rFonts w:ascii="Arial" w:eastAsia="Times New Roman" w:hAnsi="Arial" w:cs="B Nazanin"/>
                <w:b/>
                <w:bCs/>
                <w:color w:val="000000"/>
                <w:sz w:val="24"/>
                <w:szCs w:val="24"/>
                <w:rtl/>
              </w:rPr>
            </w:pPr>
            <w:r w:rsidRPr="00E27F74">
              <w:rPr>
                <w:rFonts w:ascii="Arial" w:eastAsia="Times New Roman" w:hAnsi="Arial" w:cs="B Nazanin" w:hint="cs"/>
                <w:b/>
                <w:bCs/>
                <w:color w:val="000000"/>
                <w:sz w:val="24"/>
                <w:szCs w:val="24"/>
                <w:rtl/>
              </w:rPr>
              <w:t xml:space="preserve"> کد فرآیند</w:t>
            </w:r>
          </w:p>
        </w:tc>
        <w:tc>
          <w:tcPr>
            <w:tcW w:w="5342" w:type="dxa"/>
            <w:gridSpan w:val="3"/>
            <w:tcBorders>
              <w:top w:val="single" w:sz="8" w:space="0" w:color="auto"/>
              <w:left w:val="double" w:sz="6" w:space="0" w:color="auto"/>
              <w:bottom w:val="single" w:sz="8" w:space="0" w:color="auto"/>
              <w:right w:val="single" w:sz="8" w:space="0" w:color="000000"/>
            </w:tcBorders>
            <w:shd w:val="clear" w:color="auto" w:fill="auto"/>
            <w:vAlign w:val="center"/>
            <w:hideMark/>
          </w:tcPr>
          <w:p w:rsidR="00E27F74" w:rsidRPr="00E27F74" w:rsidRDefault="00E27F74" w:rsidP="00E27F74">
            <w:pPr>
              <w:spacing w:after="0" w:line="240" w:lineRule="auto"/>
              <w:jc w:val="center"/>
              <w:rPr>
                <w:rFonts w:ascii="Arial" w:eastAsia="Times New Roman" w:hAnsi="Arial" w:cs="B Zar"/>
                <w:b/>
                <w:bCs/>
                <w:color w:val="000000"/>
                <w:sz w:val="20"/>
                <w:szCs w:val="20"/>
                <w:rtl/>
              </w:rPr>
            </w:pPr>
            <w:r w:rsidRPr="00E27F74">
              <w:rPr>
                <w:rFonts w:ascii="Cambria" w:eastAsia="Times New Roman" w:hAnsi="Cambria" w:cs="Cambria" w:hint="cs"/>
                <w:b/>
                <w:bCs/>
                <w:color w:val="000000"/>
                <w:sz w:val="20"/>
                <w:szCs w:val="20"/>
                <w:rtl/>
              </w:rPr>
              <w:t> </w:t>
            </w:r>
          </w:p>
        </w:tc>
        <w:tc>
          <w:tcPr>
            <w:tcW w:w="1431" w:type="dxa"/>
            <w:tcBorders>
              <w:top w:val="nil"/>
              <w:left w:val="single" w:sz="8" w:space="0" w:color="auto"/>
              <w:bottom w:val="single" w:sz="8" w:space="0" w:color="auto"/>
              <w:right w:val="nil"/>
            </w:tcBorders>
            <w:shd w:val="clear" w:color="000000" w:fill="F2F2F2"/>
            <w:vAlign w:val="center"/>
            <w:hideMark/>
          </w:tcPr>
          <w:p w:rsidR="00E27F74" w:rsidRPr="00E27F74" w:rsidRDefault="00E27F74" w:rsidP="00E27F74">
            <w:pPr>
              <w:spacing w:after="0" w:line="240" w:lineRule="auto"/>
              <w:rPr>
                <w:rFonts w:ascii="Arial" w:eastAsia="Times New Roman" w:hAnsi="Arial" w:cs="B Nazanin"/>
                <w:b/>
                <w:bCs/>
                <w:color w:val="000000"/>
                <w:sz w:val="24"/>
                <w:szCs w:val="24"/>
                <w:rtl/>
              </w:rPr>
            </w:pPr>
            <w:r w:rsidRPr="00E27F74">
              <w:rPr>
                <w:rFonts w:ascii="Arial" w:eastAsia="Times New Roman" w:hAnsi="Arial" w:cs="B Nazanin" w:hint="cs"/>
                <w:b/>
                <w:bCs/>
                <w:color w:val="000000"/>
                <w:sz w:val="24"/>
                <w:szCs w:val="24"/>
                <w:rtl/>
              </w:rPr>
              <w:t>تاریخ بازنگری</w:t>
            </w:r>
          </w:p>
        </w:tc>
        <w:tc>
          <w:tcPr>
            <w:tcW w:w="1800" w:type="dxa"/>
            <w:tcBorders>
              <w:top w:val="nil"/>
              <w:left w:val="double" w:sz="6" w:space="0" w:color="auto"/>
              <w:bottom w:val="single" w:sz="8" w:space="0" w:color="auto"/>
              <w:right w:val="double" w:sz="6" w:space="0" w:color="auto"/>
            </w:tcBorders>
            <w:shd w:val="clear" w:color="auto" w:fill="auto"/>
            <w:vAlign w:val="center"/>
            <w:hideMark/>
          </w:tcPr>
          <w:p w:rsidR="00E27F74" w:rsidRPr="00E27F74" w:rsidRDefault="00E27F74" w:rsidP="00E27F74">
            <w:pPr>
              <w:spacing w:after="0" w:line="240" w:lineRule="auto"/>
              <w:jc w:val="center"/>
              <w:rPr>
                <w:rFonts w:ascii="Arial" w:eastAsia="Times New Roman" w:hAnsi="Arial" w:cs="B Nazanin"/>
                <w:color w:val="000000"/>
                <w:sz w:val="24"/>
                <w:szCs w:val="24"/>
                <w:rtl/>
              </w:rPr>
            </w:pPr>
            <w:r w:rsidRPr="00E27F74">
              <w:rPr>
                <w:rFonts w:ascii="Cambria" w:eastAsia="Times New Roman" w:hAnsi="Cambria" w:cs="Cambria" w:hint="cs"/>
                <w:color w:val="000000"/>
                <w:sz w:val="24"/>
                <w:szCs w:val="24"/>
                <w:rtl/>
              </w:rPr>
              <w:t> </w:t>
            </w:r>
          </w:p>
        </w:tc>
      </w:tr>
      <w:tr w:rsidR="00E27F74" w:rsidRPr="00E27F74" w:rsidTr="000B33E8">
        <w:trPr>
          <w:trHeight w:val="645"/>
        </w:trPr>
        <w:tc>
          <w:tcPr>
            <w:tcW w:w="2549" w:type="dxa"/>
            <w:tcBorders>
              <w:top w:val="nil"/>
              <w:left w:val="double" w:sz="6" w:space="0" w:color="auto"/>
              <w:bottom w:val="single" w:sz="8" w:space="0" w:color="auto"/>
              <w:right w:val="double" w:sz="6" w:space="0" w:color="auto"/>
            </w:tcBorders>
            <w:shd w:val="clear" w:color="000000" w:fill="F2F2F2"/>
            <w:vAlign w:val="center"/>
            <w:hideMark/>
          </w:tcPr>
          <w:p w:rsidR="00E27F74" w:rsidRPr="00E27F74" w:rsidRDefault="00E27F74" w:rsidP="00E27F74">
            <w:pPr>
              <w:spacing w:after="0" w:line="240" w:lineRule="auto"/>
              <w:rPr>
                <w:rFonts w:ascii="Arial" w:eastAsia="Times New Roman" w:hAnsi="Arial" w:cs="B Nazanin"/>
                <w:b/>
                <w:bCs/>
                <w:color w:val="000000"/>
                <w:sz w:val="24"/>
                <w:szCs w:val="24"/>
                <w:rtl/>
              </w:rPr>
            </w:pPr>
            <w:r w:rsidRPr="00E27F74">
              <w:rPr>
                <w:rFonts w:ascii="Arial" w:eastAsia="Times New Roman" w:hAnsi="Arial" w:cs="B Nazanin" w:hint="cs"/>
                <w:b/>
                <w:bCs/>
                <w:color w:val="000000"/>
                <w:sz w:val="24"/>
                <w:szCs w:val="24"/>
                <w:rtl/>
              </w:rPr>
              <w:t>خدمت تولید شده</w:t>
            </w:r>
          </w:p>
        </w:tc>
        <w:tc>
          <w:tcPr>
            <w:tcW w:w="2633" w:type="dxa"/>
            <w:tcBorders>
              <w:top w:val="nil"/>
              <w:left w:val="single" w:sz="8" w:space="0" w:color="auto"/>
              <w:bottom w:val="single" w:sz="8" w:space="0" w:color="auto"/>
              <w:right w:val="nil"/>
            </w:tcBorders>
            <w:shd w:val="clear" w:color="auto" w:fill="auto"/>
            <w:vAlign w:val="center"/>
            <w:hideMark/>
          </w:tcPr>
          <w:p w:rsidR="00E27F74" w:rsidRPr="00E27F74" w:rsidRDefault="00E27F74" w:rsidP="00E27F74">
            <w:pPr>
              <w:spacing w:after="0" w:line="240" w:lineRule="auto"/>
              <w:rPr>
                <w:rFonts w:ascii="Arial" w:eastAsia="Times New Roman" w:hAnsi="Arial" w:cs="B Nazanin"/>
                <w:color w:val="000000"/>
                <w:sz w:val="24"/>
                <w:szCs w:val="24"/>
                <w:rtl/>
              </w:rPr>
            </w:pPr>
            <w:r w:rsidRPr="00E27F74">
              <w:rPr>
                <w:rFonts w:ascii="Arial" w:eastAsia="Times New Roman" w:hAnsi="Arial" w:cs="B Nazanin" w:hint="cs"/>
                <w:color w:val="000000"/>
                <w:sz w:val="24"/>
                <w:szCs w:val="24"/>
                <w:rtl/>
              </w:rPr>
              <w:t>بهره گیری از تحقیقات دانشگاهی در ارتقا بهره وری صنعت</w:t>
            </w:r>
          </w:p>
        </w:tc>
        <w:tc>
          <w:tcPr>
            <w:tcW w:w="1260" w:type="dxa"/>
            <w:tcBorders>
              <w:top w:val="single" w:sz="4" w:space="0" w:color="auto"/>
              <w:left w:val="single" w:sz="4" w:space="0" w:color="auto"/>
              <w:bottom w:val="single" w:sz="4" w:space="0" w:color="auto"/>
              <w:right w:val="single" w:sz="4" w:space="0" w:color="auto"/>
            </w:tcBorders>
            <w:shd w:val="clear" w:color="000000" w:fill="F2F2F2"/>
            <w:vAlign w:val="bottom"/>
            <w:hideMark/>
          </w:tcPr>
          <w:p w:rsidR="00E27F74" w:rsidRPr="00E27F74" w:rsidRDefault="00E27F74" w:rsidP="00E27F74">
            <w:pPr>
              <w:spacing w:after="0" w:line="240" w:lineRule="auto"/>
              <w:rPr>
                <w:rFonts w:ascii="Arial" w:eastAsia="Times New Roman" w:hAnsi="Arial" w:cs="B Nazanin"/>
                <w:b/>
                <w:bCs/>
                <w:color w:val="000000"/>
                <w:sz w:val="24"/>
                <w:szCs w:val="24"/>
                <w:rtl/>
              </w:rPr>
            </w:pPr>
            <w:r w:rsidRPr="00E27F74">
              <w:rPr>
                <w:rFonts w:ascii="Arial" w:eastAsia="Times New Roman" w:hAnsi="Arial" w:cs="B Nazanin" w:hint="cs"/>
                <w:b/>
                <w:bCs/>
                <w:color w:val="000000"/>
                <w:sz w:val="24"/>
                <w:szCs w:val="24"/>
                <w:rtl/>
              </w:rPr>
              <w:t xml:space="preserve">شناسه خدمت </w:t>
            </w:r>
          </w:p>
        </w:tc>
        <w:tc>
          <w:tcPr>
            <w:tcW w:w="4680" w:type="dxa"/>
            <w:gridSpan w:val="3"/>
            <w:tcBorders>
              <w:top w:val="single" w:sz="8" w:space="0" w:color="auto"/>
              <w:left w:val="nil"/>
              <w:bottom w:val="single" w:sz="8" w:space="0" w:color="auto"/>
              <w:right w:val="double" w:sz="6" w:space="0" w:color="000000"/>
            </w:tcBorders>
            <w:shd w:val="clear" w:color="auto" w:fill="auto"/>
            <w:vAlign w:val="bottom"/>
            <w:hideMark/>
          </w:tcPr>
          <w:p w:rsidR="00E27F74" w:rsidRPr="00E27F74" w:rsidRDefault="00E27F74" w:rsidP="00E27F74">
            <w:pPr>
              <w:spacing w:after="0" w:line="240" w:lineRule="auto"/>
              <w:rPr>
                <w:rFonts w:ascii="Arial" w:eastAsia="Times New Roman" w:hAnsi="Arial" w:cs="B Nazanin"/>
                <w:color w:val="000000"/>
                <w:sz w:val="24"/>
                <w:szCs w:val="24"/>
                <w:rtl/>
              </w:rPr>
            </w:pPr>
            <w:r w:rsidRPr="00E27F74">
              <w:rPr>
                <w:rFonts w:ascii="Cambria" w:eastAsia="Times New Roman" w:hAnsi="Cambria" w:cs="Cambria" w:hint="cs"/>
                <w:color w:val="000000"/>
                <w:sz w:val="24"/>
                <w:szCs w:val="24"/>
                <w:rtl/>
              </w:rPr>
              <w:t> </w:t>
            </w:r>
          </w:p>
        </w:tc>
      </w:tr>
      <w:tr w:rsidR="00E27F74" w:rsidRPr="00E27F74" w:rsidTr="000B33E8">
        <w:trPr>
          <w:trHeight w:val="600"/>
        </w:trPr>
        <w:tc>
          <w:tcPr>
            <w:tcW w:w="2549" w:type="dxa"/>
            <w:tcBorders>
              <w:top w:val="nil"/>
              <w:left w:val="double" w:sz="6" w:space="0" w:color="auto"/>
              <w:bottom w:val="single" w:sz="8" w:space="0" w:color="auto"/>
              <w:right w:val="double" w:sz="6" w:space="0" w:color="auto"/>
            </w:tcBorders>
            <w:shd w:val="clear" w:color="000000" w:fill="F2F2F2"/>
            <w:vAlign w:val="center"/>
            <w:hideMark/>
          </w:tcPr>
          <w:p w:rsidR="00E27F74" w:rsidRPr="00E27F74" w:rsidRDefault="00E27F74" w:rsidP="00E27F74">
            <w:pPr>
              <w:spacing w:after="0" w:line="240" w:lineRule="auto"/>
              <w:rPr>
                <w:rFonts w:ascii="Arial" w:eastAsia="Times New Roman" w:hAnsi="Arial" w:cs="B Nazanin"/>
                <w:b/>
                <w:bCs/>
                <w:color w:val="000000"/>
                <w:sz w:val="24"/>
                <w:szCs w:val="24"/>
                <w:rtl/>
              </w:rPr>
            </w:pPr>
            <w:r w:rsidRPr="00E27F74">
              <w:rPr>
                <w:rFonts w:ascii="Arial" w:eastAsia="Times New Roman" w:hAnsi="Arial" w:cs="B Nazanin" w:hint="cs"/>
                <w:b/>
                <w:bCs/>
                <w:color w:val="000000"/>
                <w:sz w:val="24"/>
                <w:szCs w:val="24"/>
                <w:rtl/>
              </w:rPr>
              <w:t>صاحب فرآیند</w:t>
            </w:r>
          </w:p>
        </w:tc>
        <w:tc>
          <w:tcPr>
            <w:tcW w:w="2633" w:type="dxa"/>
            <w:tcBorders>
              <w:top w:val="nil"/>
              <w:left w:val="double" w:sz="6" w:space="0" w:color="auto"/>
              <w:bottom w:val="single" w:sz="8" w:space="0" w:color="auto"/>
              <w:right w:val="nil"/>
            </w:tcBorders>
            <w:shd w:val="clear" w:color="auto" w:fill="auto"/>
            <w:vAlign w:val="center"/>
            <w:hideMark/>
          </w:tcPr>
          <w:p w:rsidR="00E27F74" w:rsidRPr="00E27F74" w:rsidRDefault="00E27F74" w:rsidP="00FB7504">
            <w:pPr>
              <w:spacing w:after="0" w:line="240" w:lineRule="auto"/>
              <w:rPr>
                <w:rFonts w:ascii="Arial" w:eastAsia="Times New Roman" w:hAnsi="Arial" w:cs="B Nazanin"/>
                <w:color w:val="000000"/>
                <w:sz w:val="24"/>
                <w:szCs w:val="24"/>
                <w:rtl/>
              </w:rPr>
            </w:pPr>
            <w:r w:rsidRPr="00E27F74">
              <w:rPr>
                <w:rFonts w:ascii="Arial" w:eastAsia="Times New Roman" w:hAnsi="Arial" w:cs="B Nazanin" w:hint="cs"/>
                <w:color w:val="000000"/>
                <w:sz w:val="24"/>
                <w:szCs w:val="24"/>
                <w:rtl/>
              </w:rPr>
              <w:t xml:space="preserve">دانشگاه های علوم پزشکی </w:t>
            </w:r>
          </w:p>
        </w:tc>
        <w:tc>
          <w:tcPr>
            <w:tcW w:w="1260" w:type="dxa"/>
            <w:tcBorders>
              <w:top w:val="nil"/>
              <w:left w:val="single" w:sz="4" w:space="0" w:color="auto"/>
              <w:bottom w:val="single" w:sz="4" w:space="0" w:color="auto"/>
              <w:right w:val="single" w:sz="4" w:space="0" w:color="auto"/>
            </w:tcBorders>
            <w:shd w:val="clear" w:color="000000" w:fill="F2F2F2"/>
            <w:vAlign w:val="center"/>
            <w:hideMark/>
          </w:tcPr>
          <w:p w:rsidR="00E27F74" w:rsidRPr="00E27F74" w:rsidRDefault="00E27F74" w:rsidP="00E27F74">
            <w:pPr>
              <w:spacing w:after="0" w:line="240" w:lineRule="auto"/>
              <w:jc w:val="center"/>
              <w:rPr>
                <w:rFonts w:ascii="Arial" w:eastAsia="Times New Roman" w:hAnsi="Arial" w:cs="B Nazanin"/>
                <w:b/>
                <w:bCs/>
                <w:color w:val="000000"/>
                <w:sz w:val="24"/>
                <w:szCs w:val="24"/>
                <w:rtl/>
              </w:rPr>
            </w:pPr>
            <w:r w:rsidRPr="00E27F74">
              <w:rPr>
                <w:rFonts w:ascii="Arial" w:eastAsia="Times New Roman" w:hAnsi="Arial" w:cs="B Nazanin" w:hint="cs"/>
                <w:b/>
                <w:bCs/>
                <w:color w:val="000000"/>
                <w:sz w:val="24"/>
                <w:szCs w:val="24"/>
                <w:rtl/>
              </w:rPr>
              <w:t>معاونت</w:t>
            </w:r>
          </w:p>
        </w:tc>
        <w:tc>
          <w:tcPr>
            <w:tcW w:w="1449" w:type="dxa"/>
            <w:tcBorders>
              <w:top w:val="nil"/>
              <w:left w:val="nil"/>
              <w:bottom w:val="single" w:sz="8" w:space="0" w:color="auto"/>
              <w:right w:val="nil"/>
            </w:tcBorders>
            <w:shd w:val="clear" w:color="auto" w:fill="auto"/>
            <w:vAlign w:val="center"/>
            <w:hideMark/>
          </w:tcPr>
          <w:p w:rsidR="00E27F74" w:rsidRPr="00E27F74" w:rsidRDefault="00E27F74" w:rsidP="00E27F74">
            <w:pPr>
              <w:spacing w:after="0" w:line="240" w:lineRule="auto"/>
              <w:rPr>
                <w:rFonts w:ascii="Arial" w:eastAsia="Times New Roman" w:hAnsi="Arial" w:cs="B Nazanin"/>
                <w:color w:val="000000"/>
                <w:sz w:val="24"/>
                <w:szCs w:val="24"/>
                <w:rtl/>
              </w:rPr>
            </w:pPr>
            <w:r w:rsidRPr="00E27F74">
              <w:rPr>
                <w:rFonts w:ascii="Arial" w:eastAsia="Times New Roman" w:hAnsi="Arial" w:cs="B Nazanin" w:hint="cs"/>
                <w:color w:val="000000"/>
                <w:sz w:val="24"/>
                <w:szCs w:val="24"/>
                <w:rtl/>
              </w:rPr>
              <w:t>تحقیقات و فناوری</w:t>
            </w:r>
          </w:p>
        </w:tc>
        <w:tc>
          <w:tcPr>
            <w:tcW w:w="1431" w:type="dxa"/>
            <w:tcBorders>
              <w:top w:val="single" w:sz="4" w:space="0" w:color="auto"/>
              <w:left w:val="single" w:sz="4" w:space="0" w:color="auto"/>
              <w:bottom w:val="single" w:sz="4" w:space="0" w:color="auto"/>
              <w:right w:val="single" w:sz="4" w:space="0" w:color="auto"/>
            </w:tcBorders>
            <w:shd w:val="clear" w:color="000000" w:fill="F2F2F2"/>
            <w:vAlign w:val="center"/>
            <w:hideMark/>
          </w:tcPr>
          <w:p w:rsidR="00E27F74" w:rsidRPr="00E27F74" w:rsidRDefault="00E27F74" w:rsidP="00E27F74">
            <w:pPr>
              <w:spacing w:after="0" w:line="240" w:lineRule="auto"/>
              <w:jc w:val="center"/>
              <w:rPr>
                <w:rFonts w:ascii="Arial" w:eastAsia="Times New Roman" w:hAnsi="Arial" w:cs="B Nazanin"/>
                <w:b/>
                <w:bCs/>
                <w:color w:val="000000"/>
                <w:sz w:val="24"/>
                <w:szCs w:val="24"/>
                <w:rtl/>
              </w:rPr>
            </w:pPr>
            <w:r w:rsidRPr="00E27F74">
              <w:rPr>
                <w:rFonts w:ascii="Arial" w:eastAsia="Times New Roman" w:hAnsi="Arial" w:cs="B Nazanin" w:hint="cs"/>
                <w:b/>
                <w:bCs/>
                <w:color w:val="000000"/>
                <w:sz w:val="24"/>
                <w:szCs w:val="24"/>
                <w:rtl/>
              </w:rPr>
              <w:t>اداره/مرکز</w:t>
            </w:r>
          </w:p>
        </w:tc>
        <w:tc>
          <w:tcPr>
            <w:tcW w:w="1800" w:type="dxa"/>
            <w:tcBorders>
              <w:top w:val="nil"/>
              <w:left w:val="nil"/>
              <w:bottom w:val="single" w:sz="8" w:space="0" w:color="auto"/>
              <w:right w:val="double" w:sz="6" w:space="0" w:color="auto"/>
            </w:tcBorders>
            <w:shd w:val="clear" w:color="auto" w:fill="auto"/>
            <w:vAlign w:val="center"/>
            <w:hideMark/>
          </w:tcPr>
          <w:p w:rsidR="00E27F74" w:rsidRPr="00E27F74" w:rsidRDefault="00E27F74" w:rsidP="00E27F74">
            <w:pPr>
              <w:spacing w:after="0" w:line="240" w:lineRule="auto"/>
              <w:rPr>
                <w:rFonts w:ascii="Arial" w:eastAsia="Times New Roman" w:hAnsi="Arial" w:cs="B Nazanin"/>
                <w:color w:val="000000"/>
                <w:sz w:val="24"/>
                <w:szCs w:val="24"/>
                <w:rtl/>
              </w:rPr>
            </w:pPr>
            <w:r w:rsidRPr="00E27F74">
              <w:rPr>
                <w:rFonts w:ascii="Arial" w:eastAsia="Times New Roman" w:hAnsi="Arial" w:cs="B Nazanin" w:hint="cs"/>
                <w:color w:val="000000"/>
                <w:sz w:val="24"/>
                <w:szCs w:val="24"/>
                <w:rtl/>
              </w:rPr>
              <w:t>مدیریت توسعه فناوری/ دفتر ارتباط دانشگاه با صنعت</w:t>
            </w:r>
          </w:p>
        </w:tc>
      </w:tr>
      <w:tr w:rsidR="00E27F74" w:rsidRPr="00E27F74" w:rsidTr="000B33E8">
        <w:trPr>
          <w:trHeight w:val="840"/>
        </w:trPr>
        <w:tc>
          <w:tcPr>
            <w:tcW w:w="2549" w:type="dxa"/>
            <w:tcBorders>
              <w:top w:val="nil"/>
              <w:left w:val="double" w:sz="6" w:space="0" w:color="auto"/>
              <w:bottom w:val="single" w:sz="8" w:space="0" w:color="auto"/>
              <w:right w:val="double" w:sz="6" w:space="0" w:color="auto"/>
            </w:tcBorders>
            <w:shd w:val="clear" w:color="000000" w:fill="F2F2F2"/>
            <w:vAlign w:val="center"/>
            <w:hideMark/>
          </w:tcPr>
          <w:p w:rsidR="00E27F74" w:rsidRPr="00E27F74" w:rsidRDefault="00E27F74" w:rsidP="00E27F74">
            <w:pPr>
              <w:spacing w:after="0" w:line="240" w:lineRule="auto"/>
              <w:rPr>
                <w:rFonts w:ascii="Arial" w:eastAsia="Times New Roman" w:hAnsi="Arial" w:cs="B Nazanin"/>
                <w:b/>
                <w:bCs/>
                <w:color w:val="000000"/>
                <w:sz w:val="24"/>
                <w:szCs w:val="24"/>
                <w:rtl/>
              </w:rPr>
            </w:pPr>
            <w:r w:rsidRPr="00E27F74">
              <w:rPr>
                <w:rFonts w:ascii="Arial" w:eastAsia="Times New Roman" w:hAnsi="Arial" w:cs="B Nazanin" w:hint="cs"/>
                <w:b/>
                <w:bCs/>
                <w:color w:val="000000"/>
                <w:sz w:val="24"/>
                <w:szCs w:val="24"/>
                <w:rtl/>
              </w:rPr>
              <w:t>ناظر فرآیند</w:t>
            </w:r>
          </w:p>
        </w:tc>
        <w:tc>
          <w:tcPr>
            <w:tcW w:w="8573" w:type="dxa"/>
            <w:gridSpan w:val="5"/>
            <w:tcBorders>
              <w:top w:val="single" w:sz="8" w:space="0" w:color="auto"/>
              <w:left w:val="double" w:sz="6" w:space="0" w:color="auto"/>
              <w:bottom w:val="single" w:sz="8" w:space="0" w:color="auto"/>
              <w:right w:val="double" w:sz="6" w:space="0" w:color="000000"/>
            </w:tcBorders>
            <w:shd w:val="clear" w:color="auto" w:fill="auto"/>
            <w:vAlign w:val="center"/>
            <w:hideMark/>
          </w:tcPr>
          <w:p w:rsidR="00E27F74" w:rsidRPr="00E27F74" w:rsidRDefault="00E27F74" w:rsidP="00E27F74">
            <w:pPr>
              <w:spacing w:after="0" w:line="240" w:lineRule="auto"/>
              <w:rPr>
                <w:rFonts w:ascii="Arial" w:eastAsia="Times New Roman" w:hAnsi="Arial" w:cs="B Nazanin"/>
                <w:color w:val="000000"/>
                <w:sz w:val="24"/>
                <w:szCs w:val="24"/>
                <w:rtl/>
              </w:rPr>
            </w:pPr>
            <w:r w:rsidRPr="00E27F74">
              <w:rPr>
                <w:rFonts w:ascii="Arial" w:eastAsia="Times New Roman" w:hAnsi="Arial" w:cs="B Nazanin" w:hint="cs"/>
                <w:color w:val="000000"/>
                <w:sz w:val="24"/>
                <w:szCs w:val="24"/>
                <w:rtl/>
              </w:rPr>
              <w:t>ریاست دانشگاه/ معاون تحقیقات وفناوری دانشگاه</w:t>
            </w:r>
          </w:p>
        </w:tc>
      </w:tr>
      <w:tr w:rsidR="00E27F74" w:rsidRPr="00E27F74" w:rsidTr="000B33E8">
        <w:trPr>
          <w:trHeight w:val="600"/>
        </w:trPr>
        <w:tc>
          <w:tcPr>
            <w:tcW w:w="2549" w:type="dxa"/>
            <w:tcBorders>
              <w:top w:val="nil"/>
              <w:left w:val="double" w:sz="6" w:space="0" w:color="auto"/>
              <w:bottom w:val="single" w:sz="8" w:space="0" w:color="auto"/>
              <w:right w:val="double" w:sz="6" w:space="0" w:color="auto"/>
            </w:tcBorders>
            <w:shd w:val="clear" w:color="000000" w:fill="F2F2F2"/>
            <w:vAlign w:val="center"/>
            <w:hideMark/>
          </w:tcPr>
          <w:p w:rsidR="00E27F74" w:rsidRPr="00E27F74" w:rsidRDefault="00E27F74" w:rsidP="00E27F74">
            <w:pPr>
              <w:spacing w:after="0" w:line="240" w:lineRule="auto"/>
              <w:rPr>
                <w:rFonts w:ascii="Arial" w:eastAsia="Times New Roman" w:hAnsi="Arial" w:cs="B Nazanin"/>
                <w:b/>
                <w:bCs/>
                <w:color w:val="000000"/>
                <w:sz w:val="24"/>
                <w:szCs w:val="24"/>
                <w:rtl/>
              </w:rPr>
            </w:pPr>
            <w:r w:rsidRPr="00E27F74">
              <w:rPr>
                <w:rFonts w:ascii="Arial" w:eastAsia="Times New Roman" w:hAnsi="Arial" w:cs="B Nazanin" w:hint="cs"/>
                <w:b/>
                <w:bCs/>
                <w:color w:val="000000"/>
                <w:sz w:val="24"/>
                <w:szCs w:val="24"/>
                <w:rtl/>
              </w:rPr>
              <w:t>ذینفعان فرآیند</w:t>
            </w:r>
          </w:p>
        </w:tc>
        <w:tc>
          <w:tcPr>
            <w:tcW w:w="8573" w:type="dxa"/>
            <w:gridSpan w:val="5"/>
            <w:tcBorders>
              <w:top w:val="single" w:sz="8" w:space="0" w:color="auto"/>
              <w:left w:val="double" w:sz="6" w:space="0" w:color="auto"/>
              <w:bottom w:val="single" w:sz="8" w:space="0" w:color="auto"/>
              <w:right w:val="double" w:sz="6" w:space="0" w:color="000000"/>
            </w:tcBorders>
            <w:shd w:val="clear" w:color="auto" w:fill="auto"/>
            <w:vAlign w:val="center"/>
            <w:hideMark/>
          </w:tcPr>
          <w:p w:rsidR="00E27F74" w:rsidRPr="00E27F74" w:rsidRDefault="00E27F74" w:rsidP="00E27F74">
            <w:pPr>
              <w:spacing w:after="0" w:line="240" w:lineRule="auto"/>
              <w:rPr>
                <w:rFonts w:ascii="Arial" w:eastAsia="Times New Roman" w:hAnsi="Arial" w:cs="B Nazanin"/>
                <w:color w:val="000000"/>
                <w:sz w:val="24"/>
                <w:szCs w:val="24"/>
                <w:rtl/>
              </w:rPr>
            </w:pPr>
            <w:r w:rsidRPr="00E27F74">
              <w:rPr>
                <w:rFonts w:ascii="Arial" w:eastAsia="Times New Roman" w:hAnsi="Arial" w:cs="B Nazanin" w:hint="cs"/>
                <w:color w:val="000000"/>
                <w:sz w:val="24"/>
                <w:szCs w:val="24"/>
                <w:rtl/>
              </w:rPr>
              <w:t>صنعت - پژوهشگران و محققان دانشگاه</w:t>
            </w:r>
          </w:p>
        </w:tc>
      </w:tr>
      <w:tr w:rsidR="00E27F74" w:rsidRPr="00E27F74" w:rsidTr="000B33E8">
        <w:trPr>
          <w:trHeight w:val="600"/>
        </w:trPr>
        <w:tc>
          <w:tcPr>
            <w:tcW w:w="2549" w:type="dxa"/>
            <w:tcBorders>
              <w:top w:val="nil"/>
              <w:left w:val="double" w:sz="6" w:space="0" w:color="auto"/>
              <w:bottom w:val="single" w:sz="8" w:space="0" w:color="auto"/>
              <w:right w:val="double" w:sz="6" w:space="0" w:color="auto"/>
            </w:tcBorders>
            <w:shd w:val="clear" w:color="000000" w:fill="F2F2F2"/>
            <w:vAlign w:val="center"/>
            <w:hideMark/>
          </w:tcPr>
          <w:p w:rsidR="00E27F74" w:rsidRPr="00E27F74" w:rsidRDefault="00E27F74" w:rsidP="00E27F74">
            <w:pPr>
              <w:spacing w:after="0" w:line="240" w:lineRule="auto"/>
              <w:rPr>
                <w:rFonts w:ascii="Arial" w:eastAsia="Times New Roman" w:hAnsi="Arial" w:cs="B Nazanin"/>
                <w:b/>
                <w:bCs/>
                <w:color w:val="000000"/>
                <w:sz w:val="24"/>
                <w:szCs w:val="24"/>
                <w:rtl/>
              </w:rPr>
            </w:pPr>
            <w:r w:rsidRPr="00E27F74">
              <w:rPr>
                <w:rFonts w:ascii="Arial" w:eastAsia="Times New Roman" w:hAnsi="Arial" w:cs="B Nazanin" w:hint="cs"/>
                <w:b/>
                <w:bCs/>
                <w:color w:val="000000"/>
                <w:sz w:val="24"/>
                <w:szCs w:val="24"/>
                <w:rtl/>
              </w:rPr>
              <w:t xml:space="preserve">نوع فرآیند </w:t>
            </w:r>
          </w:p>
        </w:tc>
        <w:tc>
          <w:tcPr>
            <w:tcW w:w="8573" w:type="dxa"/>
            <w:gridSpan w:val="5"/>
            <w:tcBorders>
              <w:top w:val="single" w:sz="8" w:space="0" w:color="auto"/>
              <w:left w:val="double" w:sz="6" w:space="0" w:color="auto"/>
              <w:bottom w:val="single" w:sz="8" w:space="0" w:color="auto"/>
              <w:right w:val="double" w:sz="6" w:space="0" w:color="000000"/>
            </w:tcBorders>
            <w:shd w:val="clear" w:color="auto" w:fill="auto"/>
            <w:vAlign w:val="center"/>
            <w:hideMark/>
          </w:tcPr>
          <w:p w:rsidR="00E27F74" w:rsidRPr="00E27F74" w:rsidRDefault="00E27F74" w:rsidP="00E27F74">
            <w:pPr>
              <w:spacing w:after="0" w:line="240" w:lineRule="auto"/>
              <w:rPr>
                <w:rFonts w:ascii="Arial" w:eastAsia="Times New Roman" w:hAnsi="Arial" w:cs="B Nazanin"/>
                <w:color w:val="000000"/>
                <w:sz w:val="24"/>
                <w:szCs w:val="24"/>
                <w:rtl/>
              </w:rPr>
            </w:pPr>
            <w:r w:rsidRPr="00E27F74">
              <w:rPr>
                <w:rFonts w:ascii="Arial" w:eastAsia="Times New Roman" w:hAnsi="Arial" w:cs="B Nazanin" w:hint="cs"/>
                <w:color w:val="000000"/>
                <w:sz w:val="24"/>
                <w:szCs w:val="24"/>
                <w:rtl/>
              </w:rPr>
              <w:t>اصلی</w:t>
            </w:r>
          </w:p>
        </w:tc>
      </w:tr>
      <w:tr w:rsidR="00E27F74" w:rsidRPr="00E27F74" w:rsidTr="000B33E8">
        <w:trPr>
          <w:trHeight w:val="375"/>
        </w:trPr>
        <w:tc>
          <w:tcPr>
            <w:tcW w:w="2549" w:type="dxa"/>
            <w:vMerge w:val="restart"/>
            <w:tcBorders>
              <w:top w:val="nil"/>
              <w:left w:val="double" w:sz="6" w:space="0" w:color="auto"/>
              <w:bottom w:val="single" w:sz="8" w:space="0" w:color="000000"/>
              <w:right w:val="nil"/>
            </w:tcBorders>
            <w:shd w:val="clear" w:color="000000" w:fill="F2F2F2"/>
            <w:vAlign w:val="center"/>
            <w:hideMark/>
          </w:tcPr>
          <w:p w:rsidR="00E27F74" w:rsidRPr="00E27F74" w:rsidRDefault="00E27F74" w:rsidP="00E27F74">
            <w:pPr>
              <w:spacing w:after="0" w:line="240" w:lineRule="auto"/>
              <w:rPr>
                <w:rFonts w:ascii="Arial" w:eastAsia="Times New Roman" w:hAnsi="Arial" w:cs="B Nazanin"/>
                <w:b/>
                <w:bCs/>
                <w:color w:val="000000"/>
                <w:sz w:val="24"/>
                <w:szCs w:val="24"/>
                <w:rtl/>
              </w:rPr>
            </w:pPr>
            <w:r w:rsidRPr="00E27F74">
              <w:rPr>
                <w:rFonts w:ascii="Arial" w:eastAsia="Times New Roman" w:hAnsi="Arial" w:cs="B Nazanin" w:hint="cs"/>
                <w:b/>
                <w:bCs/>
                <w:color w:val="000000"/>
                <w:sz w:val="24"/>
                <w:szCs w:val="24"/>
                <w:rtl/>
              </w:rPr>
              <w:t>هدف فرایند و اهداف فرعی مرتبط با فرآیند</w:t>
            </w:r>
          </w:p>
        </w:tc>
        <w:tc>
          <w:tcPr>
            <w:tcW w:w="8573" w:type="dxa"/>
            <w:gridSpan w:val="5"/>
            <w:tcBorders>
              <w:top w:val="single" w:sz="8" w:space="0" w:color="auto"/>
              <w:left w:val="single" w:sz="4" w:space="0" w:color="auto"/>
              <w:bottom w:val="dotted" w:sz="4" w:space="0" w:color="auto"/>
              <w:right w:val="double" w:sz="6" w:space="0" w:color="000000"/>
            </w:tcBorders>
            <w:shd w:val="clear" w:color="auto" w:fill="auto"/>
            <w:vAlign w:val="center"/>
            <w:hideMark/>
          </w:tcPr>
          <w:p w:rsidR="00E27F74" w:rsidRPr="00E27F74" w:rsidRDefault="00E27F74" w:rsidP="00E27F74">
            <w:pPr>
              <w:spacing w:after="0" w:line="240" w:lineRule="auto"/>
              <w:rPr>
                <w:rFonts w:ascii="Arial" w:eastAsia="Times New Roman" w:hAnsi="Arial" w:cs="B Nazanin"/>
                <w:color w:val="000000"/>
                <w:sz w:val="24"/>
                <w:szCs w:val="24"/>
                <w:rtl/>
              </w:rPr>
            </w:pPr>
            <w:r w:rsidRPr="00E27F74">
              <w:rPr>
                <w:rFonts w:ascii="Arial" w:eastAsia="Times New Roman" w:hAnsi="Arial" w:cs="B Nazanin" w:hint="cs"/>
                <w:color w:val="000000"/>
                <w:sz w:val="24"/>
                <w:szCs w:val="24"/>
                <w:rtl/>
              </w:rPr>
              <w:t>هدف اصلی:</w:t>
            </w:r>
          </w:p>
        </w:tc>
      </w:tr>
      <w:tr w:rsidR="00E27F74" w:rsidRPr="00E27F74" w:rsidTr="000B33E8">
        <w:trPr>
          <w:trHeight w:val="375"/>
        </w:trPr>
        <w:tc>
          <w:tcPr>
            <w:tcW w:w="2549" w:type="dxa"/>
            <w:vMerge/>
            <w:tcBorders>
              <w:top w:val="nil"/>
              <w:left w:val="double" w:sz="6" w:space="0" w:color="auto"/>
              <w:bottom w:val="single" w:sz="8" w:space="0" w:color="000000"/>
              <w:right w:val="nil"/>
            </w:tcBorders>
            <w:vAlign w:val="center"/>
            <w:hideMark/>
          </w:tcPr>
          <w:p w:rsidR="00E27F74" w:rsidRPr="00E27F74" w:rsidRDefault="00E27F74" w:rsidP="00E27F74">
            <w:pPr>
              <w:spacing w:after="0" w:line="240" w:lineRule="auto"/>
              <w:rPr>
                <w:rFonts w:ascii="Arial" w:eastAsia="Times New Roman" w:hAnsi="Arial" w:cs="B Nazanin"/>
                <w:b/>
                <w:bCs/>
                <w:color w:val="000000"/>
                <w:sz w:val="24"/>
                <w:szCs w:val="24"/>
              </w:rPr>
            </w:pPr>
          </w:p>
        </w:tc>
        <w:tc>
          <w:tcPr>
            <w:tcW w:w="8573" w:type="dxa"/>
            <w:gridSpan w:val="5"/>
            <w:tcBorders>
              <w:top w:val="dotted" w:sz="4" w:space="0" w:color="auto"/>
              <w:left w:val="single" w:sz="4" w:space="0" w:color="auto"/>
              <w:bottom w:val="dotted" w:sz="4" w:space="0" w:color="auto"/>
              <w:right w:val="double" w:sz="6" w:space="0" w:color="000000"/>
            </w:tcBorders>
            <w:shd w:val="clear" w:color="auto" w:fill="auto"/>
            <w:vAlign w:val="center"/>
            <w:hideMark/>
          </w:tcPr>
          <w:p w:rsidR="00E27F74" w:rsidRPr="00E27F74" w:rsidRDefault="00E27F74" w:rsidP="00E27F74">
            <w:pPr>
              <w:spacing w:after="0" w:line="240" w:lineRule="auto"/>
              <w:rPr>
                <w:rFonts w:ascii="Arial" w:eastAsia="Times New Roman" w:hAnsi="Arial" w:cs="B Nazanin"/>
                <w:color w:val="000000"/>
                <w:sz w:val="24"/>
                <w:szCs w:val="24"/>
                <w:rtl/>
              </w:rPr>
            </w:pPr>
            <w:r w:rsidRPr="00E27F74">
              <w:rPr>
                <w:rFonts w:ascii="Arial" w:eastAsia="Times New Roman" w:hAnsi="Arial" w:cs="B Nazanin" w:hint="cs"/>
                <w:color w:val="000000"/>
                <w:sz w:val="24"/>
                <w:szCs w:val="24"/>
                <w:rtl/>
              </w:rPr>
              <w:t xml:space="preserve"> توسعه و ارتقا علمی عملکرد و بهره وری بخش صنعت/ سازمان</w:t>
            </w:r>
          </w:p>
        </w:tc>
      </w:tr>
      <w:tr w:rsidR="00E27F74" w:rsidRPr="00E27F74" w:rsidTr="000B33E8">
        <w:trPr>
          <w:trHeight w:val="375"/>
        </w:trPr>
        <w:tc>
          <w:tcPr>
            <w:tcW w:w="2549" w:type="dxa"/>
            <w:vMerge/>
            <w:tcBorders>
              <w:top w:val="nil"/>
              <w:left w:val="double" w:sz="6" w:space="0" w:color="auto"/>
              <w:bottom w:val="single" w:sz="8" w:space="0" w:color="000000"/>
              <w:right w:val="nil"/>
            </w:tcBorders>
            <w:vAlign w:val="center"/>
            <w:hideMark/>
          </w:tcPr>
          <w:p w:rsidR="00E27F74" w:rsidRPr="00E27F74" w:rsidRDefault="00E27F74" w:rsidP="00E27F74">
            <w:pPr>
              <w:spacing w:after="0" w:line="240" w:lineRule="auto"/>
              <w:rPr>
                <w:rFonts w:ascii="Arial" w:eastAsia="Times New Roman" w:hAnsi="Arial" w:cs="B Nazanin"/>
                <w:b/>
                <w:bCs/>
                <w:color w:val="000000"/>
                <w:sz w:val="24"/>
                <w:szCs w:val="24"/>
              </w:rPr>
            </w:pPr>
          </w:p>
        </w:tc>
        <w:tc>
          <w:tcPr>
            <w:tcW w:w="8573" w:type="dxa"/>
            <w:gridSpan w:val="5"/>
            <w:tcBorders>
              <w:top w:val="dotted" w:sz="4" w:space="0" w:color="auto"/>
              <w:left w:val="single" w:sz="4" w:space="0" w:color="auto"/>
              <w:bottom w:val="dotted" w:sz="4" w:space="0" w:color="auto"/>
              <w:right w:val="double" w:sz="6" w:space="0" w:color="000000"/>
            </w:tcBorders>
            <w:shd w:val="clear" w:color="auto" w:fill="auto"/>
            <w:vAlign w:val="center"/>
            <w:hideMark/>
          </w:tcPr>
          <w:p w:rsidR="00E27F74" w:rsidRPr="00E27F74" w:rsidRDefault="00E27F74" w:rsidP="00E27F74">
            <w:pPr>
              <w:spacing w:after="0" w:line="240" w:lineRule="auto"/>
              <w:rPr>
                <w:rFonts w:ascii="Arial" w:eastAsia="Times New Roman" w:hAnsi="Arial" w:cs="B Nazanin"/>
                <w:color w:val="000000"/>
                <w:sz w:val="24"/>
                <w:szCs w:val="24"/>
                <w:rtl/>
              </w:rPr>
            </w:pPr>
            <w:r w:rsidRPr="00E27F74">
              <w:rPr>
                <w:rFonts w:ascii="Arial" w:eastAsia="Times New Roman" w:hAnsi="Arial" w:cs="B Nazanin" w:hint="cs"/>
                <w:color w:val="000000"/>
                <w:sz w:val="24"/>
                <w:szCs w:val="24"/>
                <w:rtl/>
              </w:rPr>
              <w:t>اهداف فرعی:</w:t>
            </w:r>
          </w:p>
        </w:tc>
      </w:tr>
      <w:tr w:rsidR="00E27F74" w:rsidRPr="00E27F74" w:rsidTr="000B33E8">
        <w:trPr>
          <w:trHeight w:val="375"/>
        </w:trPr>
        <w:tc>
          <w:tcPr>
            <w:tcW w:w="2549" w:type="dxa"/>
            <w:vMerge/>
            <w:tcBorders>
              <w:top w:val="nil"/>
              <w:left w:val="double" w:sz="6" w:space="0" w:color="auto"/>
              <w:bottom w:val="single" w:sz="8" w:space="0" w:color="000000"/>
              <w:right w:val="nil"/>
            </w:tcBorders>
            <w:vAlign w:val="center"/>
            <w:hideMark/>
          </w:tcPr>
          <w:p w:rsidR="00E27F74" w:rsidRPr="00E27F74" w:rsidRDefault="00E27F74" w:rsidP="00E27F74">
            <w:pPr>
              <w:spacing w:after="0" w:line="240" w:lineRule="auto"/>
              <w:rPr>
                <w:rFonts w:ascii="Arial" w:eastAsia="Times New Roman" w:hAnsi="Arial" w:cs="B Nazanin"/>
                <w:b/>
                <w:bCs/>
                <w:color w:val="000000"/>
                <w:sz w:val="24"/>
                <w:szCs w:val="24"/>
              </w:rPr>
            </w:pPr>
          </w:p>
        </w:tc>
        <w:tc>
          <w:tcPr>
            <w:tcW w:w="8573" w:type="dxa"/>
            <w:gridSpan w:val="5"/>
            <w:tcBorders>
              <w:top w:val="dotted" w:sz="4" w:space="0" w:color="auto"/>
              <w:left w:val="single" w:sz="4" w:space="0" w:color="auto"/>
              <w:bottom w:val="dotted" w:sz="4" w:space="0" w:color="auto"/>
              <w:right w:val="double" w:sz="6" w:space="0" w:color="000000"/>
            </w:tcBorders>
            <w:shd w:val="clear" w:color="auto" w:fill="auto"/>
            <w:vAlign w:val="center"/>
            <w:hideMark/>
          </w:tcPr>
          <w:p w:rsidR="00E27F74" w:rsidRPr="00E27F74" w:rsidRDefault="00E27F74" w:rsidP="00E27F74">
            <w:pPr>
              <w:spacing w:after="0" w:line="240" w:lineRule="auto"/>
              <w:rPr>
                <w:rFonts w:ascii="Arial" w:eastAsia="Times New Roman" w:hAnsi="Arial" w:cs="B Nazanin"/>
                <w:color w:val="000000"/>
                <w:sz w:val="24"/>
                <w:szCs w:val="24"/>
                <w:rtl/>
              </w:rPr>
            </w:pPr>
            <w:r w:rsidRPr="00E27F74">
              <w:rPr>
                <w:rFonts w:ascii="Arial" w:eastAsia="Times New Roman" w:hAnsi="Arial" w:cs="B Nazanin" w:hint="cs"/>
                <w:color w:val="000000"/>
                <w:sz w:val="24"/>
                <w:szCs w:val="24"/>
                <w:rtl/>
              </w:rPr>
              <w:t>کاربردی نمودن نتایج تحقیقات علمی و دانشگاهی</w:t>
            </w:r>
          </w:p>
        </w:tc>
      </w:tr>
      <w:tr w:rsidR="00E27F74" w:rsidRPr="00E27F74" w:rsidTr="000B33E8">
        <w:trPr>
          <w:trHeight w:val="390"/>
        </w:trPr>
        <w:tc>
          <w:tcPr>
            <w:tcW w:w="2549" w:type="dxa"/>
            <w:vMerge/>
            <w:tcBorders>
              <w:top w:val="nil"/>
              <w:left w:val="double" w:sz="6" w:space="0" w:color="auto"/>
              <w:bottom w:val="single" w:sz="8" w:space="0" w:color="000000"/>
              <w:right w:val="nil"/>
            </w:tcBorders>
            <w:vAlign w:val="center"/>
            <w:hideMark/>
          </w:tcPr>
          <w:p w:rsidR="00E27F74" w:rsidRPr="00E27F74" w:rsidRDefault="00E27F74" w:rsidP="00E27F74">
            <w:pPr>
              <w:spacing w:after="0" w:line="240" w:lineRule="auto"/>
              <w:rPr>
                <w:rFonts w:ascii="Arial" w:eastAsia="Times New Roman" w:hAnsi="Arial" w:cs="B Nazanin"/>
                <w:b/>
                <w:bCs/>
                <w:color w:val="000000"/>
                <w:sz w:val="24"/>
                <w:szCs w:val="24"/>
              </w:rPr>
            </w:pPr>
          </w:p>
        </w:tc>
        <w:tc>
          <w:tcPr>
            <w:tcW w:w="8573" w:type="dxa"/>
            <w:gridSpan w:val="5"/>
            <w:tcBorders>
              <w:top w:val="dotted" w:sz="4" w:space="0" w:color="auto"/>
              <w:left w:val="single" w:sz="4" w:space="0" w:color="auto"/>
              <w:bottom w:val="single" w:sz="8" w:space="0" w:color="auto"/>
              <w:right w:val="double" w:sz="6" w:space="0" w:color="000000"/>
            </w:tcBorders>
            <w:shd w:val="clear" w:color="auto" w:fill="auto"/>
            <w:vAlign w:val="center"/>
            <w:hideMark/>
          </w:tcPr>
          <w:p w:rsidR="00E27F74" w:rsidRPr="00E27F74" w:rsidRDefault="00E27F74" w:rsidP="00E27F74">
            <w:pPr>
              <w:spacing w:after="0" w:line="240" w:lineRule="auto"/>
              <w:rPr>
                <w:rFonts w:ascii="Arial" w:eastAsia="Times New Roman" w:hAnsi="Arial" w:cs="B Nazanin"/>
                <w:color w:val="000000"/>
                <w:sz w:val="24"/>
                <w:szCs w:val="24"/>
                <w:rtl/>
              </w:rPr>
            </w:pPr>
            <w:r w:rsidRPr="00E27F74">
              <w:rPr>
                <w:rFonts w:ascii="Arial" w:eastAsia="Times New Roman" w:hAnsi="Arial" w:cs="B Nazanin" w:hint="cs"/>
                <w:color w:val="000000"/>
                <w:sz w:val="24"/>
                <w:szCs w:val="24"/>
                <w:rtl/>
              </w:rPr>
              <w:t>ایجاد زمینه اشتغال و کارآفرینی برای دانشجویان از طریق پایان نامه های دانشجویی مرتبط با صنعت</w:t>
            </w:r>
          </w:p>
        </w:tc>
      </w:tr>
      <w:tr w:rsidR="00E27F74" w:rsidRPr="00E27F74" w:rsidTr="000B33E8">
        <w:trPr>
          <w:trHeight w:val="547"/>
        </w:trPr>
        <w:tc>
          <w:tcPr>
            <w:tcW w:w="2549" w:type="dxa"/>
            <w:tcBorders>
              <w:top w:val="nil"/>
              <w:left w:val="double" w:sz="6" w:space="0" w:color="auto"/>
              <w:bottom w:val="single" w:sz="8" w:space="0" w:color="auto"/>
              <w:right w:val="double" w:sz="6" w:space="0" w:color="auto"/>
            </w:tcBorders>
            <w:shd w:val="clear" w:color="000000" w:fill="F2F2F2"/>
            <w:vAlign w:val="center"/>
            <w:hideMark/>
          </w:tcPr>
          <w:p w:rsidR="00E27F74" w:rsidRPr="00E27F74" w:rsidRDefault="00E27F74" w:rsidP="00E27F74">
            <w:pPr>
              <w:spacing w:after="0" w:line="240" w:lineRule="auto"/>
              <w:rPr>
                <w:rFonts w:ascii="Arial" w:eastAsia="Times New Roman" w:hAnsi="Arial" w:cs="B Nazanin"/>
                <w:b/>
                <w:bCs/>
                <w:color w:val="000000"/>
                <w:sz w:val="24"/>
                <w:szCs w:val="24"/>
                <w:rtl/>
              </w:rPr>
            </w:pPr>
            <w:r w:rsidRPr="00E27F74">
              <w:rPr>
                <w:rFonts w:ascii="Arial" w:eastAsia="Times New Roman" w:hAnsi="Arial" w:cs="B Nazanin" w:hint="cs"/>
                <w:b/>
                <w:bCs/>
                <w:color w:val="000000"/>
                <w:sz w:val="24"/>
                <w:szCs w:val="24"/>
                <w:rtl/>
              </w:rPr>
              <w:t>فرآیند بالادستی</w:t>
            </w:r>
          </w:p>
        </w:tc>
        <w:tc>
          <w:tcPr>
            <w:tcW w:w="8573" w:type="dxa"/>
            <w:gridSpan w:val="5"/>
            <w:tcBorders>
              <w:top w:val="dotted" w:sz="4" w:space="0" w:color="auto"/>
              <w:left w:val="single" w:sz="4" w:space="0" w:color="auto"/>
              <w:bottom w:val="dotted" w:sz="4" w:space="0" w:color="auto"/>
              <w:right w:val="double" w:sz="6" w:space="0" w:color="000000"/>
            </w:tcBorders>
            <w:shd w:val="clear" w:color="auto" w:fill="auto"/>
            <w:vAlign w:val="center"/>
            <w:hideMark/>
          </w:tcPr>
          <w:p w:rsidR="00E27F74" w:rsidRPr="00E27F74" w:rsidRDefault="00E27F74" w:rsidP="00E27F74">
            <w:pPr>
              <w:spacing w:after="0" w:line="240" w:lineRule="auto"/>
              <w:rPr>
                <w:rFonts w:ascii="Arial" w:eastAsia="Times New Roman" w:hAnsi="Arial" w:cs="Cambria"/>
                <w:color w:val="000000"/>
                <w:sz w:val="24"/>
                <w:szCs w:val="24"/>
                <w:rtl/>
              </w:rPr>
            </w:pPr>
            <w:r w:rsidRPr="00E27F74">
              <w:rPr>
                <w:rFonts w:ascii="Cambria" w:eastAsia="Times New Roman" w:hAnsi="Cambria" w:cs="Cambria" w:hint="cs"/>
                <w:color w:val="000000"/>
                <w:sz w:val="24"/>
                <w:szCs w:val="24"/>
                <w:rtl/>
              </w:rPr>
              <w:t> </w:t>
            </w:r>
            <w:r>
              <w:rPr>
                <w:rFonts w:ascii="Arial" w:eastAsia="Times New Roman" w:hAnsi="Arial" w:cs="Cambria" w:hint="cs"/>
                <w:color w:val="000000"/>
                <w:sz w:val="24"/>
                <w:szCs w:val="24"/>
                <w:rtl/>
              </w:rPr>
              <w:t>_</w:t>
            </w:r>
          </w:p>
        </w:tc>
      </w:tr>
      <w:tr w:rsidR="00E27F74" w:rsidRPr="00E27F74" w:rsidTr="000B33E8">
        <w:trPr>
          <w:trHeight w:val="600"/>
        </w:trPr>
        <w:tc>
          <w:tcPr>
            <w:tcW w:w="2549" w:type="dxa"/>
            <w:tcBorders>
              <w:top w:val="nil"/>
              <w:left w:val="double" w:sz="6" w:space="0" w:color="auto"/>
              <w:bottom w:val="single" w:sz="8" w:space="0" w:color="auto"/>
              <w:right w:val="double" w:sz="6" w:space="0" w:color="auto"/>
            </w:tcBorders>
            <w:shd w:val="clear" w:color="000000" w:fill="F2F2F2"/>
            <w:vAlign w:val="center"/>
            <w:hideMark/>
          </w:tcPr>
          <w:p w:rsidR="00E27F74" w:rsidRPr="00E27F74" w:rsidRDefault="00E27F74" w:rsidP="00E27F74">
            <w:pPr>
              <w:spacing w:after="0" w:line="240" w:lineRule="auto"/>
              <w:rPr>
                <w:rFonts w:ascii="Arial" w:eastAsia="Times New Roman" w:hAnsi="Arial" w:cs="B Nazanin"/>
                <w:b/>
                <w:bCs/>
                <w:color w:val="000000"/>
                <w:sz w:val="24"/>
                <w:szCs w:val="24"/>
                <w:rtl/>
              </w:rPr>
            </w:pPr>
            <w:r w:rsidRPr="00E27F74">
              <w:rPr>
                <w:rFonts w:ascii="Arial" w:eastAsia="Times New Roman" w:hAnsi="Arial" w:cs="B Nazanin" w:hint="cs"/>
                <w:b/>
                <w:bCs/>
                <w:color w:val="000000"/>
                <w:sz w:val="24"/>
                <w:szCs w:val="24"/>
                <w:rtl/>
              </w:rPr>
              <w:t>فرآیندهای پایین دستی</w:t>
            </w:r>
          </w:p>
        </w:tc>
        <w:tc>
          <w:tcPr>
            <w:tcW w:w="8573" w:type="dxa"/>
            <w:gridSpan w:val="5"/>
            <w:tcBorders>
              <w:top w:val="single" w:sz="8" w:space="0" w:color="auto"/>
              <w:left w:val="double" w:sz="6" w:space="0" w:color="auto"/>
              <w:bottom w:val="single" w:sz="8" w:space="0" w:color="auto"/>
              <w:right w:val="double" w:sz="6" w:space="0" w:color="000000"/>
            </w:tcBorders>
            <w:shd w:val="clear" w:color="auto" w:fill="auto"/>
            <w:vAlign w:val="center"/>
            <w:hideMark/>
          </w:tcPr>
          <w:p w:rsidR="00E27F74" w:rsidRPr="00E27F74" w:rsidRDefault="00E27F74" w:rsidP="00E27F74">
            <w:pPr>
              <w:spacing w:after="0" w:line="240" w:lineRule="auto"/>
              <w:rPr>
                <w:rFonts w:ascii="Arial" w:eastAsia="Times New Roman" w:hAnsi="Arial" w:cs="Cambria"/>
                <w:color w:val="000000"/>
                <w:sz w:val="24"/>
                <w:szCs w:val="24"/>
                <w:rtl/>
              </w:rPr>
            </w:pPr>
            <w:r w:rsidRPr="00E27F74">
              <w:rPr>
                <w:rFonts w:ascii="Cambria" w:eastAsia="Times New Roman" w:hAnsi="Cambria" w:cs="Cambria" w:hint="cs"/>
                <w:color w:val="000000"/>
                <w:sz w:val="24"/>
                <w:szCs w:val="24"/>
                <w:rtl/>
              </w:rPr>
              <w:t> </w:t>
            </w:r>
            <w:r>
              <w:rPr>
                <w:rFonts w:ascii="Arial" w:eastAsia="Times New Roman" w:hAnsi="Arial" w:cs="Cambria" w:hint="cs"/>
                <w:color w:val="000000"/>
                <w:sz w:val="24"/>
                <w:szCs w:val="24"/>
                <w:rtl/>
              </w:rPr>
              <w:t>_</w:t>
            </w:r>
          </w:p>
        </w:tc>
      </w:tr>
      <w:tr w:rsidR="00E27F74" w:rsidRPr="00E27F74" w:rsidTr="000B33E8">
        <w:trPr>
          <w:trHeight w:val="600"/>
        </w:trPr>
        <w:tc>
          <w:tcPr>
            <w:tcW w:w="2549" w:type="dxa"/>
            <w:tcBorders>
              <w:top w:val="nil"/>
              <w:left w:val="double" w:sz="6" w:space="0" w:color="auto"/>
              <w:bottom w:val="single" w:sz="8" w:space="0" w:color="auto"/>
              <w:right w:val="double" w:sz="6" w:space="0" w:color="auto"/>
            </w:tcBorders>
            <w:shd w:val="clear" w:color="000000" w:fill="F2F2F2"/>
            <w:vAlign w:val="center"/>
            <w:hideMark/>
          </w:tcPr>
          <w:p w:rsidR="00E27F74" w:rsidRPr="00E27F74" w:rsidRDefault="00E27F74" w:rsidP="00E27F74">
            <w:pPr>
              <w:spacing w:after="0" w:line="240" w:lineRule="auto"/>
              <w:rPr>
                <w:rFonts w:ascii="Arial" w:eastAsia="Times New Roman" w:hAnsi="Arial" w:cs="B Nazanin"/>
                <w:b/>
                <w:bCs/>
                <w:color w:val="000000"/>
                <w:sz w:val="24"/>
                <w:szCs w:val="24"/>
                <w:rtl/>
              </w:rPr>
            </w:pPr>
            <w:r w:rsidRPr="00E27F74">
              <w:rPr>
                <w:rFonts w:ascii="Arial" w:eastAsia="Times New Roman" w:hAnsi="Arial" w:cs="B Nazanin" w:hint="cs"/>
                <w:b/>
                <w:bCs/>
                <w:color w:val="000000"/>
                <w:sz w:val="24"/>
                <w:szCs w:val="24"/>
                <w:rtl/>
              </w:rPr>
              <w:t>دامنه کاریرد</w:t>
            </w:r>
          </w:p>
        </w:tc>
        <w:tc>
          <w:tcPr>
            <w:tcW w:w="8573" w:type="dxa"/>
            <w:gridSpan w:val="5"/>
            <w:tcBorders>
              <w:top w:val="single" w:sz="8" w:space="0" w:color="auto"/>
              <w:left w:val="double" w:sz="6" w:space="0" w:color="auto"/>
              <w:bottom w:val="single" w:sz="8" w:space="0" w:color="auto"/>
              <w:right w:val="double" w:sz="6" w:space="0" w:color="000000"/>
            </w:tcBorders>
            <w:shd w:val="clear" w:color="auto" w:fill="auto"/>
            <w:vAlign w:val="center"/>
            <w:hideMark/>
          </w:tcPr>
          <w:p w:rsidR="00E27F74" w:rsidRPr="00E27F74" w:rsidRDefault="00E27F74" w:rsidP="00E27F74">
            <w:pPr>
              <w:spacing w:after="0" w:line="240" w:lineRule="auto"/>
              <w:rPr>
                <w:rFonts w:ascii="Arial" w:eastAsia="Times New Roman" w:hAnsi="Arial" w:cs="B Nazanin"/>
                <w:color w:val="000000"/>
                <w:sz w:val="24"/>
                <w:szCs w:val="24"/>
                <w:rtl/>
              </w:rPr>
            </w:pPr>
            <w:r w:rsidRPr="00E27F74">
              <w:rPr>
                <w:rFonts w:ascii="Arial" w:eastAsia="Times New Roman" w:hAnsi="Arial" w:cs="B Nazanin" w:hint="cs"/>
                <w:color w:val="000000"/>
                <w:sz w:val="24"/>
                <w:szCs w:val="24"/>
                <w:rtl/>
              </w:rPr>
              <w:t>ستاد مرکزی دانشگاه علوم پزشکی- کلیه دانشکده های دانشگاه- کلیه صنایع کشور</w:t>
            </w:r>
          </w:p>
        </w:tc>
      </w:tr>
      <w:tr w:rsidR="00E27F74" w:rsidRPr="00E27F74" w:rsidTr="000B33E8">
        <w:trPr>
          <w:trHeight w:val="375"/>
        </w:trPr>
        <w:tc>
          <w:tcPr>
            <w:tcW w:w="2549" w:type="dxa"/>
            <w:vMerge w:val="restart"/>
            <w:tcBorders>
              <w:top w:val="nil"/>
              <w:left w:val="double" w:sz="6" w:space="0" w:color="auto"/>
              <w:bottom w:val="single" w:sz="8" w:space="0" w:color="000000"/>
              <w:right w:val="double" w:sz="6" w:space="0" w:color="auto"/>
            </w:tcBorders>
            <w:shd w:val="clear" w:color="000000" w:fill="F2F2F2"/>
            <w:vAlign w:val="center"/>
            <w:hideMark/>
          </w:tcPr>
          <w:p w:rsidR="00E27F74" w:rsidRPr="00E27F74" w:rsidRDefault="00E27F74" w:rsidP="00E27F74">
            <w:pPr>
              <w:spacing w:after="0" w:line="240" w:lineRule="auto"/>
              <w:rPr>
                <w:rFonts w:ascii="Arial" w:eastAsia="Times New Roman" w:hAnsi="Arial" w:cs="B Nazanin"/>
                <w:b/>
                <w:bCs/>
                <w:color w:val="000000"/>
                <w:sz w:val="24"/>
                <w:szCs w:val="24"/>
                <w:rtl/>
              </w:rPr>
            </w:pPr>
            <w:r w:rsidRPr="00E27F74">
              <w:rPr>
                <w:rFonts w:ascii="Arial" w:eastAsia="Times New Roman" w:hAnsi="Arial" w:cs="B Nazanin" w:hint="cs"/>
                <w:b/>
                <w:bCs/>
                <w:color w:val="000000"/>
                <w:sz w:val="24"/>
                <w:szCs w:val="24"/>
                <w:rtl/>
              </w:rPr>
              <w:t>مقررات مرتبط با فرآیند</w:t>
            </w:r>
          </w:p>
        </w:tc>
        <w:tc>
          <w:tcPr>
            <w:tcW w:w="8573" w:type="dxa"/>
            <w:gridSpan w:val="5"/>
            <w:tcBorders>
              <w:top w:val="single" w:sz="8" w:space="0" w:color="auto"/>
              <w:left w:val="double" w:sz="6" w:space="0" w:color="auto"/>
              <w:bottom w:val="dotted" w:sz="4" w:space="0" w:color="auto"/>
              <w:right w:val="double" w:sz="6" w:space="0" w:color="000000"/>
            </w:tcBorders>
            <w:shd w:val="clear" w:color="auto" w:fill="auto"/>
            <w:vAlign w:val="center"/>
            <w:hideMark/>
          </w:tcPr>
          <w:p w:rsidR="00E27F74" w:rsidRPr="00E27F74" w:rsidRDefault="00E27F74" w:rsidP="00E27F74">
            <w:pPr>
              <w:spacing w:after="0" w:line="240" w:lineRule="auto"/>
              <w:rPr>
                <w:rFonts w:ascii="Arial" w:eastAsia="Times New Roman" w:hAnsi="Arial" w:cs="B Nazanin"/>
                <w:color w:val="000000"/>
                <w:sz w:val="24"/>
                <w:szCs w:val="24"/>
                <w:rtl/>
              </w:rPr>
            </w:pPr>
            <w:r w:rsidRPr="00E27F74">
              <w:rPr>
                <w:rFonts w:ascii="Cambria" w:eastAsia="Times New Roman" w:hAnsi="Cambria" w:cs="Cambria" w:hint="cs"/>
                <w:color w:val="000000"/>
                <w:sz w:val="24"/>
                <w:szCs w:val="24"/>
                <w:rtl/>
              </w:rPr>
              <w:t> </w:t>
            </w:r>
          </w:p>
        </w:tc>
      </w:tr>
      <w:tr w:rsidR="00E27F74" w:rsidRPr="00E27F74" w:rsidTr="000B33E8">
        <w:trPr>
          <w:trHeight w:val="375"/>
        </w:trPr>
        <w:tc>
          <w:tcPr>
            <w:tcW w:w="2549" w:type="dxa"/>
            <w:vMerge/>
            <w:tcBorders>
              <w:top w:val="nil"/>
              <w:left w:val="double" w:sz="6" w:space="0" w:color="auto"/>
              <w:bottom w:val="single" w:sz="8" w:space="0" w:color="000000"/>
              <w:right w:val="double" w:sz="6" w:space="0" w:color="auto"/>
            </w:tcBorders>
            <w:vAlign w:val="center"/>
            <w:hideMark/>
          </w:tcPr>
          <w:p w:rsidR="00E27F74" w:rsidRPr="00E27F74" w:rsidRDefault="00E27F74" w:rsidP="00E27F74">
            <w:pPr>
              <w:spacing w:after="0" w:line="240" w:lineRule="auto"/>
              <w:rPr>
                <w:rFonts w:ascii="Arial" w:eastAsia="Times New Roman" w:hAnsi="Arial" w:cs="B Nazanin"/>
                <w:b/>
                <w:bCs/>
                <w:color w:val="000000"/>
                <w:sz w:val="24"/>
                <w:szCs w:val="24"/>
              </w:rPr>
            </w:pPr>
          </w:p>
        </w:tc>
        <w:tc>
          <w:tcPr>
            <w:tcW w:w="8573" w:type="dxa"/>
            <w:gridSpan w:val="5"/>
            <w:tcBorders>
              <w:top w:val="dotted" w:sz="4" w:space="0" w:color="auto"/>
              <w:left w:val="double" w:sz="6" w:space="0" w:color="auto"/>
              <w:bottom w:val="dotted" w:sz="4" w:space="0" w:color="auto"/>
              <w:right w:val="double" w:sz="6" w:space="0" w:color="000000"/>
            </w:tcBorders>
            <w:shd w:val="clear" w:color="auto" w:fill="auto"/>
            <w:vAlign w:val="center"/>
            <w:hideMark/>
          </w:tcPr>
          <w:p w:rsidR="00E27F74" w:rsidRPr="00E27F74" w:rsidRDefault="00E27F74" w:rsidP="00E27F74">
            <w:pPr>
              <w:spacing w:after="0" w:line="240" w:lineRule="auto"/>
              <w:rPr>
                <w:rFonts w:ascii="Arial" w:eastAsia="Times New Roman" w:hAnsi="Arial" w:cs="B Nazanin"/>
                <w:color w:val="000000"/>
                <w:sz w:val="24"/>
                <w:szCs w:val="24"/>
                <w:rtl/>
              </w:rPr>
            </w:pPr>
            <w:r w:rsidRPr="00E27F74">
              <w:rPr>
                <w:rFonts w:ascii="Arial" w:eastAsia="Times New Roman" w:hAnsi="Arial" w:cs="B Nazanin" w:hint="cs"/>
                <w:color w:val="000000"/>
                <w:sz w:val="24"/>
                <w:szCs w:val="24"/>
                <w:rtl/>
              </w:rPr>
              <w:t>برنامه پنج ساله ششم توسعه کشور</w:t>
            </w:r>
          </w:p>
        </w:tc>
      </w:tr>
      <w:tr w:rsidR="00E27F74" w:rsidRPr="00E27F74" w:rsidTr="000B33E8">
        <w:trPr>
          <w:trHeight w:val="390"/>
        </w:trPr>
        <w:tc>
          <w:tcPr>
            <w:tcW w:w="2549" w:type="dxa"/>
            <w:vMerge/>
            <w:tcBorders>
              <w:top w:val="nil"/>
              <w:left w:val="double" w:sz="6" w:space="0" w:color="auto"/>
              <w:bottom w:val="single" w:sz="8" w:space="0" w:color="000000"/>
              <w:right w:val="double" w:sz="6" w:space="0" w:color="auto"/>
            </w:tcBorders>
            <w:vAlign w:val="center"/>
            <w:hideMark/>
          </w:tcPr>
          <w:p w:rsidR="00E27F74" w:rsidRPr="00E27F74" w:rsidRDefault="00E27F74" w:rsidP="00E27F74">
            <w:pPr>
              <w:spacing w:after="0" w:line="240" w:lineRule="auto"/>
              <w:rPr>
                <w:rFonts w:ascii="Arial" w:eastAsia="Times New Roman" w:hAnsi="Arial" w:cs="B Nazanin"/>
                <w:b/>
                <w:bCs/>
                <w:color w:val="000000"/>
                <w:sz w:val="24"/>
                <w:szCs w:val="24"/>
              </w:rPr>
            </w:pPr>
          </w:p>
        </w:tc>
        <w:tc>
          <w:tcPr>
            <w:tcW w:w="8573" w:type="dxa"/>
            <w:gridSpan w:val="5"/>
            <w:tcBorders>
              <w:top w:val="dotted" w:sz="4" w:space="0" w:color="auto"/>
              <w:left w:val="double" w:sz="6" w:space="0" w:color="auto"/>
              <w:bottom w:val="dotted" w:sz="4" w:space="0" w:color="auto"/>
              <w:right w:val="double" w:sz="6" w:space="0" w:color="000000"/>
            </w:tcBorders>
            <w:shd w:val="clear" w:color="auto" w:fill="auto"/>
            <w:vAlign w:val="center"/>
            <w:hideMark/>
          </w:tcPr>
          <w:p w:rsidR="00E27F74" w:rsidRPr="00E27F74" w:rsidRDefault="00E27F74" w:rsidP="00E27F74">
            <w:pPr>
              <w:spacing w:after="0" w:line="240" w:lineRule="auto"/>
              <w:rPr>
                <w:rFonts w:ascii="Arial" w:eastAsia="Times New Roman" w:hAnsi="Arial" w:cs="B Nazanin"/>
                <w:color w:val="000000"/>
                <w:sz w:val="24"/>
                <w:szCs w:val="24"/>
                <w:rtl/>
              </w:rPr>
            </w:pPr>
            <w:r w:rsidRPr="00E27F74">
              <w:rPr>
                <w:rFonts w:ascii="Arial" w:eastAsia="Times New Roman" w:hAnsi="Arial" w:cs="B Nazanin" w:hint="cs"/>
                <w:color w:val="000000"/>
                <w:sz w:val="24"/>
                <w:szCs w:val="24"/>
                <w:rtl/>
              </w:rPr>
              <w:t xml:space="preserve"> دستورالعمل و مصوبات دفتر توسعه فناوری سلامت وزارت متبوع</w:t>
            </w:r>
          </w:p>
        </w:tc>
      </w:tr>
      <w:tr w:rsidR="00E27F74" w:rsidRPr="00E27F74" w:rsidTr="000B33E8">
        <w:trPr>
          <w:trHeight w:val="390"/>
        </w:trPr>
        <w:tc>
          <w:tcPr>
            <w:tcW w:w="2549" w:type="dxa"/>
            <w:vMerge/>
            <w:tcBorders>
              <w:top w:val="nil"/>
              <w:left w:val="double" w:sz="6" w:space="0" w:color="auto"/>
              <w:bottom w:val="single" w:sz="8" w:space="0" w:color="000000"/>
              <w:right w:val="double" w:sz="6" w:space="0" w:color="auto"/>
            </w:tcBorders>
            <w:vAlign w:val="center"/>
            <w:hideMark/>
          </w:tcPr>
          <w:p w:rsidR="00E27F74" w:rsidRPr="00E27F74" w:rsidRDefault="00E27F74" w:rsidP="00E27F74">
            <w:pPr>
              <w:spacing w:after="0" w:line="240" w:lineRule="auto"/>
              <w:rPr>
                <w:rFonts w:ascii="Arial" w:eastAsia="Times New Roman" w:hAnsi="Arial" w:cs="B Nazanin"/>
                <w:b/>
                <w:bCs/>
                <w:color w:val="000000"/>
                <w:sz w:val="24"/>
                <w:szCs w:val="24"/>
              </w:rPr>
            </w:pPr>
          </w:p>
        </w:tc>
        <w:tc>
          <w:tcPr>
            <w:tcW w:w="8573" w:type="dxa"/>
            <w:gridSpan w:val="5"/>
            <w:tcBorders>
              <w:top w:val="dotted" w:sz="4" w:space="0" w:color="auto"/>
              <w:left w:val="double" w:sz="6" w:space="0" w:color="auto"/>
              <w:bottom w:val="dotted" w:sz="4" w:space="0" w:color="auto"/>
              <w:right w:val="double" w:sz="6" w:space="0" w:color="000000"/>
            </w:tcBorders>
            <w:shd w:val="clear" w:color="auto" w:fill="auto"/>
            <w:vAlign w:val="center"/>
            <w:hideMark/>
          </w:tcPr>
          <w:p w:rsidR="00E27F74" w:rsidRPr="00E27F74" w:rsidRDefault="00E27F74" w:rsidP="00E27F74">
            <w:pPr>
              <w:spacing w:after="0" w:line="240" w:lineRule="auto"/>
              <w:rPr>
                <w:rFonts w:ascii="Arial" w:eastAsia="Times New Roman" w:hAnsi="Arial" w:cs="B Nazanin"/>
                <w:color w:val="000000"/>
                <w:sz w:val="24"/>
                <w:szCs w:val="24"/>
                <w:rtl/>
              </w:rPr>
            </w:pPr>
            <w:r w:rsidRPr="00E27F74">
              <w:rPr>
                <w:rFonts w:ascii="Arial" w:eastAsia="Times New Roman" w:hAnsi="Arial" w:cs="B Nazanin" w:hint="cs"/>
                <w:color w:val="000000"/>
                <w:sz w:val="24"/>
                <w:szCs w:val="24"/>
                <w:rtl/>
              </w:rPr>
              <w:t>دستورالعمل های اجرایی ارتباط دانشگاه با صنعت مصوبات هیات امنا/ شورای پژوهشی دانشگاه</w:t>
            </w:r>
          </w:p>
        </w:tc>
      </w:tr>
      <w:tr w:rsidR="00E27F74" w:rsidRPr="00E27F74" w:rsidTr="000B33E8">
        <w:trPr>
          <w:trHeight w:val="390"/>
        </w:trPr>
        <w:tc>
          <w:tcPr>
            <w:tcW w:w="2549" w:type="dxa"/>
            <w:vMerge/>
            <w:tcBorders>
              <w:top w:val="nil"/>
              <w:left w:val="double" w:sz="6" w:space="0" w:color="auto"/>
              <w:bottom w:val="single" w:sz="8" w:space="0" w:color="000000"/>
              <w:right w:val="double" w:sz="6" w:space="0" w:color="auto"/>
            </w:tcBorders>
            <w:vAlign w:val="center"/>
            <w:hideMark/>
          </w:tcPr>
          <w:p w:rsidR="00E27F74" w:rsidRPr="00E27F74" w:rsidRDefault="00E27F74" w:rsidP="00E27F74">
            <w:pPr>
              <w:spacing w:after="0" w:line="240" w:lineRule="auto"/>
              <w:rPr>
                <w:rFonts w:ascii="Arial" w:eastAsia="Times New Roman" w:hAnsi="Arial" w:cs="B Nazanin"/>
                <w:b/>
                <w:bCs/>
                <w:color w:val="000000"/>
                <w:sz w:val="24"/>
                <w:szCs w:val="24"/>
              </w:rPr>
            </w:pPr>
          </w:p>
        </w:tc>
        <w:tc>
          <w:tcPr>
            <w:tcW w:w="8573" w:type="dxa"/>
            <w:gridSpan w:val="5"/>
            <w:tcBorders>
              <w:top w:val="dotted" w:sz="4" w:space="0" w:color="auto"/>
              <w:left w:val="double" w:sz="6" w:space="0" w:color="auto"/>
              <w:bottom w:val="single" w:sz="8" w:space="0" w:color="auto"/>
              <w:right w:val="double" w:sz="6" w:space="0" w:color="000000"/>
            </w:tcBorders>
            <w:shd w:val="clear" w:color="auto" w:fill="auto"/>
            <w:vAlign w:val="center"/>
            <w:hideMark/>
          </w:tcPr>
          <w:p w:rsidR="00E27F74" w:rsidRPr="00E27F74" w:rsidRDefault="00E27F74" w:rsidP="00E27F74">
            <w:pPr>
              <w:spacing w:after="0" w:line="240" w:lineRule="auto"/>
              <w:rPr>
                <w:rFonts w:ascii="Arial" w:eastAsia="Times New Roman" w:hAnsi="Arial" w:cs="B Nazanin"/>
                <w:color w:val="000000"/>
                <w:sz w:val="24"/>
                <w:szCs w:val="24"/>
                <w:rtl/>
              </w:rPr>
            </w:pPr>
            <w:r w:rsidRPr="00E27F74">
              <w:rPr>
                <w:rFonts w:ascii="Cambria" w:eastAsia="Times New Roman" w:hAnsi="Cambria" w:cs="Cambria" w:hint="cs"/>
                <w:color w:val="000000"/>
                <w:sz w:val="24"/>
                <w:szCs w:val="24"/>
                <w:rtl/>
              </w:rPr>
              <w:t> </w:t>
            </w:r>
          </w:p>
        </w:tc>
      </w:tr>
      <w:tr w:rsidR="00E27F74" w:rsidRPr="00E27F74" w:rsidTr="000B33E8">
        <w:trPr>
          <w:trHeight w:val="375"/>
        </w:trPr>
        <w:tc>
          <w:tcPr>
            <w:tcW w:w="2549" w:type="dxa"/>
            <w:vMerge w:val="restart"/>
            <w:tcBorders>
              <w:top w:val="nil"/>
              <w:left w:val="double" w:sz="6" w:space="0" w:color="auto"/>
              <w:bottom w:val="single" w:sz="8" w:space="0" w:color="000000"/>
              <w:right w:val="double" w:sz="6" w:space="0" w:color="auto"/>
            </w:tcBorders>
            <w:shd w:val="clear" w:color="000000" w:fill="F2F2F2"/>
            <w:vAlign w:val="center"/>
            <w:hideMark/>
          </w:tcPr>
          <w:p w:rsidR="00E27F74" w:rsidRPr="00E27F74" w:rsidRDefault="00E27F74" w:rsidP="00E27F74">
            <w:pPr>
              <w:spacing w:after="0" w:line="240" w:lineRule="auto"/>
              <w:rPr>
                <w:rFonts w:ascii="Arial" w:eastAsia="Times New Roman" w:hAnsi="Arial" w:cs="B Nazanin"/>
                <w:b/>
                <w:bCs/>
                <w:color w:val="000000"/>
                <w:sz w:val="24"/>
                <w:szCs w:val="24"/>
                <w:rtl/>
              </w:rPr>
            </w:pPr>
            <w:r w:rsidRPr="00E27F74">
              <w:rPr>
                <w:rFonts w:ascii="Arial" w:eastAsia="Times New Roman" w:hAnsi="Arial" w:cs="B Nazanin" w:hint="cs"/>
                <w:b/>
                <w:bCs/>
                <w:color w:val="000000"/>
                <w:sz w:val="24"/>
                <w:szCs w:val="24"/>
                <w:rtl/>
              </w:rPr>
              <w:t>سیستم ها و منابع اطلاعاتی فرآیند</w:t>
            </w:r>
          </w:p>
        </w:tc>
        <w:tc>
          <w:tcPr>
            <w:tcW w:w="8573" w:type="dxa"/>
            <w:gridSpan w:val="5"/>
            <w:tcBorders>
              <w:top w:val="single" w:sz="8" w:space="0" w:color="auto"/>
              <w:left w:val="double" w:sz="6" w:space="0" w:color="auto"/>
              <w:bottom w:val="dotted" w:sz="4" w:space="0" w:color="auto"/>
              <w:right w:val="double" w:sz="6" w:space="0" w:color="000000"/>
            </w:tcBorders>
            <w:shd w:val="clear" w:color="auto" w:fill="auto"/>
            <w:vAlign w:val="center"/>
            <w:hideMark/>
          </w:tcPr>
          <w:p w:rsidR="00E27F74" w:rsidRPr="00E27F74" w:rsidRDefault="00E27F74" w:rsidP="00E27F74">
            <w:pPr>
              <w:spacing w:after="0" w:line="240" w:lineRule="auto"/>
              <w:rPr>
                <w:rFonts w:ascii="Arial" w:eastAsia="Times New Roman" w:hAnsi="Arial" w:cs="B Nazanin"/>
                <w:color w:val="000000"/>
                <w:sz w:val="24"/>
                <w:szCs w:val="24"/>
                <w:rtl/>
              </w:rPr>
            </w:pPr>
            <w:r w:rsidRPr="00E27F74">
              <w:rPr>
                <w:rFonts w:ascii="Arial" w:eastAsia="Times New Roman" w:hAnsi="Arial" w:cs="B Nazanin" w:hint="cs"/>
                <w:color w:val="000000"/>
                <w:sz w:val="24"/>
                <w:szCs w:val="24"/>
                <w:rtl/>
              </w:rPr>
              <w:t>وب سایت دفتر توسعه فناوری سلامت وزارت بهداشت، درمان و آموزش پزشکی</w:t>
            </w:r>
          </w:p>
        </w:tc>
      </w:tr>
      <w:tr w:rsidR="00E27F74" w:rsidRPr="00E27F74" w:rsidTr="000B33E8">
        <w:trPr>
          <w:trHeight w:val="375"/>
        </w:trPr>
        <w:tc>
          <w:tcPr>
            <w:tcW w:w="2549" w:type="dxa"/>
            <w:vMerge/>
            <w:tcBorders>
              <w:top w:val="nil"/>
              <w:left w:val="double" w:sz="6" w:space="0" w:color="auto"/>
              <w:bottom w:val="single" w:sz="8" w:space="0" w:color="000000"/>
              <w:right w:val="double" w:sz="6" w:space="0" w:color="auto"/>
            </w:tcBorders>
            <w:vAlign w:val="center"/>
            <w:hideMark/>
          </w:tcPr>
          <w:p w:rsidR="00E27F74" w:rsidRPr="00E27F74" w:rsidRDefault="00E27F74" w:rsidP="00E27F74">
            <w:pPr>
              <w:spacing w:after="0" w:line="240" w:lineRule="auto"/>
              <w:rPr>
                <w:rFonts w:ascii="Arial" w:eastAsia="Times New Roman" w:hAnsi="Arial" w:cs="B Nazanin"/>
                <w:b/>
                <w:bCs/>
                <w:color w:val="000000"/>
                <w:sz w:val="24"/>
                <w:szCs w:val="24"/>
              </w:rPr>
            </w:pPr>
          </w:p>
        </w:tc>
        <w:tc>
          <w:tcPr>
            <w:tcW w:w="8573" w:type="dxa"/>
            <w:gridSpan w:val="5"/>
            <w:tcBorders>
              <w:top w:val="dotted" w:sz="4" w:space="0" w:color="auto"/>
              <w:left w:val="double" w:sz="6" w:space="0" w:color="auto"/>
              <w:bottom w:val="nil"/>
              <w:right w:val="double" w:sz="6" w:space="0" w:color="000000"/>
            </w:tcBorders>
            <w:shd w:val="clear" w:color="auto" w:fill="auto"/>
            <w:vAlign w:val="center"/>
            <w:hideMark/>
          </w:tcPr>
          <w:p w:rsidR="00E27F74" w:rsidRPr="00E27F74" w:rsidRDefault="00E27F74" w:rsidP="00E27F74">
            <w:pPr>
              <w:spacing w:after="0" w:line="240" w:lineRule="auto"/>
              <w:rPr>
                <w:rFonts w:ascii="Arial" w:eastAsia="Times New Roman" w:hAnsi="Arial" w:cs="B Nazanin"/>
                <w:color w:val="000000"/>
                <w:sz w:val="24"/>
                <w:szCs w:val="24"/>
                <w:rtl/>
              </w:rPr>
            </w:pPr>
            <w:r w:rsidRPr="00E27F74">
              <w:rPr>
                <w:rFonts w:ascii="Arial" w:eastAsia="Times New Roman" w:hAnsi="Arial" w:cs="B Nazanin" w:hint="cs"/>
                <w:color w:val="000000"/>
                <w:sz w:val="24"/>
                <w:szCs w:val="24"/>
                <w:rtl/>
              </w:rPr>
              <w:t>وب سایت معاونت تحقیقات و فناوری دانشگاه</w:t>
            </w:r>
          </w:p>
        </w:tc>
      </w:tr>
      <w:tr w:rsidR="00E27F74" w:rsidRPr="00E27F74" w:rsidTr="000B33E8">
        <w:trPr>
          <w:trHeight w:val="375"/>
        </w:trPr>
        <w:tc>
          <w:tcPr>
            <w:tcW w:w="2549" w:type="dxa"/>
            <w:vMerge/>
            <w:tcBorders>
              <w:top w:val="nil"/>
              <w:left w:val="double" w:sz="6" w:space="0" w:color="auto"/>
              <w:bottom w:val="single" w:sz="8" w:space="0" w:color="000000"/>
              <w:right w:val="double" w:sz="6" w:space="0" w:color="auto"/>
            </w:tcBorders>
            <w:vAlign w:val="center"/>
            <w:hideMark/>
          </w:tcPr>
          <w:p w:rsidR="00E27F74" w:rsidRPr="00E27F74" w:rsidRDefault="00E27F74" w:rsidP="00E27F74">
            <w:pPr>
              <w:spacing w:after="0" w:line="240" w:lineRule="auto"/>
              <w:rPr>
                <w:rFonts w:ascii="Arial" w:eastAsia="Times New Roman" w:hAnsi="Arial" w:cs="B Nazanin"/>
                <w:b/>
                <w:bCs/>
                <w:color w:val="000000"/>
                <w:sz w:val="24"/>
                <w:szCs w:val="24"/>
              </w:rPr>
            </w:pPr>
          </w:p>
        </w:tc>
        <w:tc>
          <w:tcPr>
            <w:tcW w:w="8573" w:type="dxa"/>
            <w:gridSpan w:val="5"/>
            <w:tcBorders>
              <w:top w:val="dotted" w:sz="4" w:space="0" w:color="auto"/>
              <w:left w:val="double" w:sz="6" w:space="0" w:color="auto"/>
              <w:bottom w:val="nil"/>
              <w:right w:val="double" w:sz="6" w:space="0" w:color="000000"/>
            </w:tcBorders>
            <w:shd w:val="clear" w:color="auto" w:fill="auto"/>
            <w:vAlign w:val="center"/>
            <w:hideMark/>
          </w:tcPr>
          <w:p w:rsidR="00E27F74" w:rsidRPr="00E27F74" w:rsidRDefault="00E27F74" w:rsidP="00E27F74">
            <w:pPr>
              <w:spacing w:after="0" w:line="240" w:lineRule="auto"/>
              <w:rPr>
                <w:rFonts w:ascii="Arial" w:eastAsia="Times New Roman" w:hAnsi="Arial" w:cs="B Nazanin"/>
                <w:color w:val="000000"/>
                <w:sz w:val="24"/>
                <w:szCs w:val="24"/>
                <w:rtl/>
              </w:rPr>
            </w:pPr>
            <w:r w:rsidRPr="00E27F74">
              <w:rPr>
                <w:rFonts w:ascii="Arial" w:eastAsia="Times New Roman" w:hAnsi="Arial" w:cs="B Nazanin" w:hint="cs"/>
                <w:color w:val="000000"/>
                <w:sz w:val="24"/>
                <w:szCs w:val="24"/>
                <w:rtl/>
              </w:rPr>
              <w:t>سامانه های پژوهشی دانشگاه های علوم پزشکی کشور</w:t>
            </w:r>
          </w:p>
        </w:tc>
      </w:tr>
      <w:tr w:rsidR="00F01217" w:rsidRPr="00E27F74" w:rsidTr="000B33E8">
        <w:trPr>
          <w:trHeight w:val="997"/>
        </w:trPr>
        <w:tc>
          <w:tcPr>
            <w:tcW w:w="2549" w:type="dxa"/>
            <w:tcBorders>
              <w:top w:val="nil"/>
              <w:left w:val="double" w:sz="6" w:space="0" w:color="auto"/>
              <w:bottom w:val="single" w:sz="8" w:space="0" w:color="000000"/>
              <w:right w:val="double" w:sz="6" w:space="0" w:color="auto"/>
            </w:tcBorders>
            <w:shd w:val="clear" w:color="000000" w:fill="F2F2F2"/>
            <w:vAlign w:val="center"/>
            <w:hideMark/>
          </w:tcPr>
          <w:p w:rsidR="00F01217" w:rsidRPr="00E27F74" w:rsidRDefault="00F01217" w:rsidP="00E27F74">
            <w:pPr>
              <w:spacing w:after="0" w:line="240" w:lineRule="auto"/>
              <w:jc w:val="center"/>
              <w:rPr>
                <w:rFonts w:ascii="Arial" w:eastAsia="Times New Roman" w:hAnsi="Arial" w:cs="B Nazanin"/>
                <w:b/>
                <w:bCs/>
                <w:color w:val="000000"/>
                <w:sz w:val="24"/>
                <w:szCs w:val="24"/>
                <w:rtl/>
              </w:rPr>
            </w:pPr>
            <w:r w:rsidRPr="00E27F74">
              <w:rPr>
                <w:rFonts w:ascii="Arial" w:eastAsia="Times New Roman" w:hAnsi="Arial" w:cs="B Nazanin" w:hint="cs"/>
                <w:b/>
                <w:bCs/>
                <w:color w:val="000000"/>
                <w:sz w:val="24"/>
                <w:szCs w:val="24"/>
                <w:rtl/>
              </w:rPr>
              <w:t>تامین کننده</w:t>
            </w:r>
          </w:p>
        </w:tc>
        <w:tc>
          <w:tcPr>
            <w:tcW w:w="2633" w:type="dxa"/>
            <w:tcBorders>
              <w:top w:val="single" w:sz="8" w:space="0" w:color="auto"/>
              <w:left w:val="double" w:sz="6" w:space="0" w:color="auto"/>
              <w:right w:val="single" w:sz="8" w:space="0" w:color="auto"/>
            </w:tcBorders>
            <w:shd w:val="clear" w:color="auto" w:fill="auto"/>
            <w:vAlign w:val="center"/>
            <w:hideMark/>
          </w:tcPr>
          <w:p w:rsidR="00F01217" w:rsidRPr="00E27F74" w:rsidRDefault="00F01217" w:rsidP="00E27F74">
            <w:pPr>
              <w:spacing w:after="0" w:line="240" w:lineRule="auto"/>
              <w:rPr>
                <w:rFonts w:ascii="Arial" w:eastAsia="Times New Roman" w:hAnsi="Arial" w:cs="B Zar"/>
                <w:color w:val="000000"/>
                <w:sz w:val="20"/>
                <w:szCs w:val="20"/>
                <w:rtl/>
              </w:rPr>
            </w:pPr>
            <w:r w:rsidRPr="00E27F74">
              <w:rPr>
                <w:rFonts w:ascii="Arial" w:eastAsia="Times New Roman" w:hAnsi="Arial" w:cs="B Zar" w:hint="cs"/>
                <w:color w:val="000000"/>
                <w:sz w:val="20"/>
                <w:szCs w:val="20"/>
                <w:rtl/>
              </w:rPr>
              <w:t>درخواست صنعت/ سازمان برای انجام پروژه در موضوع خاص</w:t>
            </w:r>
          </w:p>
          <w:p w:rsidR="00F01217" w:rsidRPr="00E27F74" w:rsidRDefault="00F01217" w:rsidP="00E27F74">
            <w:pPr>
              <w:spacing w:after="0" w:line="240" w:lineRule="auto"/>
              <w:rPr>
                <w:rFonts w:ascii="Arial" w:eastAsia="Times New Roman" w:hAnsi="Arial" w:cs="B Zar"/>
                <w:color w:val="000000"/>
                <w:sz w:val="20"/>
                <w:szCs w:val="20"/>
                <w:rtl/>
              </w:rPr>
            </w:pPr>
            <w:r w:rsidRPr="00E27F74">
              <w:rPr>
                <w:rFonts w:ascii="Cambria" w:eastAsia="Times New Roman" w:hAnsi="Cambria" w:cs="Cambria" w:hint="cs"/>
                <w:color w:val="000000"/>
                <w:sz w:val="20"/>
                <w:szCs w:val="20"/>
                <w:rtl/>
              </w:rPr>
              <w:t> </w:t>
            </w:r>
          </w:p>
          <w:p w:rsidR="00F01217" w:rsidRPr="00E27F74" w:rsidRDefault="00F01217" w:rsidP="00DF5410">
            <w:pPr>
              <w:spacing w:after="0" w:line="240" w:lineRule="auto"/>
              <w:rPr>
                <w:rFonts w:ascii="Arial" w:eastAsia="Times New Roman" w:hAnsi="Arial" w:cs="B Zar"/>
                <w:color w:val="000000"/>
                <w:sz w:val="20"/>
                <w:szCs w:val="20"/>
                <w:rtl/>
              </w:rPr>
            </w:pPr>
            <w:r w:rsidRPr="00E27F74">
              <w:rPr>
                <w:rFonts w:ascii="Cambria" w:eastAsia="Times New Roman" w:hAnsi="Cambria" w:cs="Cambria" w:hint="cs"/>
                <w:color w:val="000000"/>
                <w:sz w:val="20"/>
                <w:szCs w:val="20"/>
                <w:rtl/>
              </w:rPr>
              <w:t> </w:t>
            </w:r>
          </w:p>
        </w:tc>
        <w:tc>
          <w:tcPr>
            <w:tcW w:w="2709" w:type="dxa"/>
            <w:gridSpan w:val="2"/>
            <w:tcBorders>
              <w:top w:val="single" w:sz="8" w:space="0" w:color="auto"/>
              <w:left w:val="single" w:sz="8" w:space="0" w:color="auto"/>
              <w:bottom w:val="single" w:sz="8" w:space="0" w:color="000000"/>
              <w:right w:val="single" w:sz="8" w:space="0" w:color="000000"/>
            </w:tcBorders>
            <w:shd w:val="clear" w:color="000000" w:fill="F2F2F2"/>
            <w:vAlign w:val="center"/>
            <w:hideMark/>
          </w:tcPr>
          <w:p w:rsidR="00F01217" w:rsidRPr="00E27F74" w:rsidRDefault="00F01217" w:rsidP="00E27F74">
            <w:pPr>
              <w:spacing w:after="0" w:line="240" w:lineRule="auto"/>
              <w:jc w:val="center"/>
              <w:rPr>
                <w:rFonts w:ascii="Arial" w:eastAsia="Times New Roman" w:hAnsi="Arial" w:cs="B Nazanin"/>
                <w:b/>
                <w:bCs/>
                <w:color w:val="000000"/>
                <w:sz w:val="24"/>
                <w:szCs w:val="24"/>
                <w:rtl/>
              </w:rPr>
            </w:pPr>
            <w:r w:rsidRPr="00E27F74">
              <w:rPr>
                <w:rFonts w:ascii="Arial" w:eastAsia="Times New Roman" w:hAnsi="Arial" w:cs="B Nazanin" w:hint="cs"/>
                <w:b/>
                <w:bCs/>
                <w:color w:val="000000"/>
                <w:sz w:val="24"/>
                <w:szCs w:val="24"/>
                <w:rtl/>
              </w:rPr>
              <w:t>خروجی های فرآیند / مشتریان</w:t>
            </w:r>
          </w:p>
        </w:tc>
        <w:tc>
          <w:tcPr>
            <w:tcW w:w="3231" w:type="dxa"/>
            <w:gridSpan w:val="2"/>
            <w:tcBorders>
              <w:top w:val="single" w:sz="8" w:space="0" w:color="auto"/>
              <w:left w:val="single" w:sz="8" w:space="0" w:color="auto"/>
              <w:right w:val="double" w:sz="6" w:space="0" w:color="000000"/>
            </w:tcBorders>
            <w:shd w:val="clear" w:color="000000" w:fill="FFFFFF"/>
            <w:vAlign w:val="center"/>
            <w:hideMark/>
          </w:tcPr>
          <w:p w:rsidR="00F01217" w:rsidRPr="00E27F74" w:rsidRDefault="00F01217" w:rsidP="00E27F74">
            <w:pPr>
              <w:spacing w:after="0" w:line="240" w:lineRule="auto"/>
              <w:rPr>
                <w:rFonts w:ascii="Arial" w:eastAsia="Times New Roman" w:hAnsi="Arial" w:cs="B Nazanin"/>
                <w:color w:val="000000"/>
                <w:rtl/>
              </w:rPr>
            </w:pPr>
            <w:r>
              <w:rPr>
                <w:rFonts w:ascii="Arial" w:eastAsia="Times New Roman" w:hAnsi="Arial" w:cs="B Nazanin" w:hint="cs"/>
                <w:color w:val="000000"/>
                <w:rtl/>
              </w:rPr>
              <w:t>رفع معض</w:t>
            </w:r>
            <w:r w:rsidRPr="00E27F74">
              <w:rPr>
                <w:rFonts w:ascii="Arial" w:eastAsia="Times New Roman" w:hAnsi="Arial" w:cs="B Nazanin" w:hint="cs"/>
                <w:color w:val="000000"/>
                <w:rtl/>
              </w:rPr>
              <w:t>لات بخش صنعت</w:t>
            </w:r>
          </w:p>
          <w:p w:rsidR="00F01217" w:rsidRPr="00E27F74" w:rsidRDefault="00F01217" w:rsidP="00462DD3">
            <w:pPr>
              <w:spacing w:after="0" w:line="240" w:lineRule="auto"/>
              <w:rPr>
                <w:rFonts w:ascii="Arial" w:eastAsia="Times New Roman" w:hAnsi="Arial" w:cs="B Nazanin"/>
                <w:color w:val="000000"/>
                <w:rtl/>
              </w:rPr>
            </w:pPr>
            <w:r w:rsidRPr="00E27F74">
              <w:rPr>
                <w:rFonts w:ascii="Cambria" w:eastAsia="Times New Roman" w:hAnsi="Cambria" w:cs="Cambria" w:hint="cs"/>
                <w:b/>
                <w:bCs/>
                <w:color w:val="000000"/>
                <w:sz w:val="24"/>
                <w:szCs w:val="24"/>
                <w:rtl/>
              </w:rPr>
              <w:t> </w:t>
            </w:r>
          </w:p>
        </w:tc>
      </w:tr>
      <w:tr w:rsidR="00E27F74" w:rsidRPr="00E27F74" w:rsidTr="006031EE">
        <w:trPr>
          <w:trHeight w:val="600"/>
        </w:trPr>
        <w:tc>
          <w:tcPr>
            <w:tcW w:w="11122" w:type="dxa"/>
            <w:gridSpan w:val="6"/>
            <w:tcBorders>
              <w:top w:val="single" w:sz="8" w:space="0" w:color="auto"/>
              <w:left w:val="double" w:sz="6" w:space="0" w:color="auto"/>
              <w:bottom w:val="single" w:sz="8" w:space="0" w:color="auto"/>
              <w:right w:val="double" w:sz="6" w:space="0" w:color="000000"/>
            </w:tcBorders>
            <w:shd w:val="clear" w:color="000000" w:fill="F2F2F2"/>
            <w:vAlign w:val="center"/>
            <w:hideMark/>
          </w:tcPr>
          <w:p w:rsidR="00E27F74" w:rsidRPr="00E27F74" w:rsidRDefault="00E27F74" w:rsidP="00E27F74">
            <w:pPr>
              <w:spacing w:after="0" w:line="240" w:lineRule="auto"/>
              <w:jc w:val="center"/>
              <w:rPr>
                <w:rFonts w:ascii="Arial" w:eastAsia="Times New Roman" w:hAnsi="Arial" w:cs="B Nazanin"/>
                <w:b/>
                <w:bCs/>
                <w:color w:val="000000"/>
                <w:sz w:val="24"/>
                <w:szCs w:val="24"/>
                <w:rtl/>
              </w:rPr>
            </w:pPr>
            <w:r w:rsidRPr="00E27F74">
              <w:rPr>
                <w:rFonts w:ascii="Arial" w:eastAsia="Times New Roman" w:hAnsi="Arial" w:cs="B Nazanin" w:hint="cs"/>
                <w:b/>
                <w:bCs/>
                <w:color w:val="000000"/>
                <w:sz w:val="24"/>
                <w:szCs w:val="24"/>
                <w:rtl/>
              </w:rPr>
              <w:t>شرح فرآیند و فعالیت های اصلی آن</w:t>
            </w:r>
          </w:p>
        </w:tc>
      </w:tr>
      <w:tr w:rsidR="00E27F74" w:rsidRPr="00E27F74" w:rsidTr="006031EE">
        <w:trPr>
          <w:trHeight w:val="1425"/>
        </w:trPr>
        <w:tc>
          <w:tcPr>
            <w:tcW w:w="11122" w:type="dxa"/>
            <w:gridSpan w:val="6"/>
            <w:tcBorders>
              <w:top w:val="single" w:sz="8" w:space="0" w:color="auto"/>
              <w:left w:val="double" w:sz="6" w:space="0" w:color="auto"/>
              <w:bottom w:val="single" w:sz="8" w:space="0" w:color="auto"/>
              <w:right w:val="double" w:sz="6" w:space="0" w:color="000000"/>
            </w:tcBorders>
            <w:shd w:val="clear" w:color="auto" w:fill="auto"/>
            <w:vAlign w:val="center"/>
            <w:hideMark/>
          </w:tcPr>
          <w:p w:rsidR="00E27F74" w:rsidRPr="00E27F74" w:rsidRDefault="00E27F74" w:rsidP="00E27F74">
            <w:pPr>
              <w:spacing w:after="0" w:line="240" w:lineRule="auto"/>
              <w:ind w:firstLineChars="100" w:firstLine="220"/>
              <w:rPr>
                <w:rFonts w:ascii="Arial" w:eastAsia="Times New Roman" w:hAnsi="Arial" w:cs="B Nazanin"/>
                <w:color w:val="000000"/>
                <w:rtl/>
              </w:rPr>
            </w:pPr>
            <w:r w:rsidRPr="00E27F74">
              <w:rPr>
                <w:rFonts w:ascii="Arial" w:eastAsia="Times New Roman" w:hAnsi="Arial" w:cs="B Nazanin" w:hint="cs"/>
                <w:color w:val="000000"/>
                <w:rtl/>
              </w:rPr>
              <w:t>قراردادهای دیگر موجود در دفتر ارتباط با صنعت دانشگاه شامل قراردادهای آموزشی، مشاوره ایی و آزمایشگاهی می باشد که به دلیل سهولت اجرا نیاز به ترسیم فلوچارت اجرایی نمی باشد. در برخی از دانشگاهها بالاترین مرجع تصمیم گیری جهت اجرای طرح های تحقیقاتی ارتباط با صنعت دانشگاه، شورای پژوهشی ارتباط با صنعت دانشگاه می باشد. در برخی از قراردادهای تحقیقاتی ارتباط دانشگاه با صنعت پیش از اجرا مرحله اول واریز مبلغ قرارداد صورت می پذیرد.</w:t>
            </w:r>
          </w:p>
        </w:tc>
      </w:tr>
      <w:tr w:rsidR="00E27F74" w:rsidRPr="00E27F74" w:rsidTr="006031EE">
        <w:trPr>
          <w:trHeight w:val="600"/>
        </w:trPr>
        <w:tc>
          <w:tcPr>
            <w:tcW w:w="11122" w:type="dxa"/>
            <w:gridSpan w:val="6"/>
            <w:tcBorders>
              <w:top w:val="single" w:sz="8" w:space="0" w:color="auto"/>
              <w:left w:val="double" w:sz="6" w:space="0" w:color="auto"/>
              <w:bottom w:val="single" w:sz="8" w:space="0" w:color="auto"/>
              <w:right w:val="double" w:sz="6" w:space="0" w:color="000000"/>
            </w:tcBorders>
            <w:shd w:val="clear" w:color="000000" w:fill="F2F2F2"/>
            <w:vAlign w:val="center"/>
            <w:hideMark/>
          </w:tcPr>
          <w:p w:rsidR="00E27F74" w:rsidRPr="00E27F74" w:rsidRDefault="00E27F74" w:rsidP="00E27F74">
            <w:pPr>
              <w:spacing w:after="0" w:line="240" w:lineRule="auto"/>
              <w:jc w:val="center"/>
              <w:rPr>
                <w:rFonts w:ascii="Arial" w:eastAsia="Times New Roman" w:hAnsi="Arial" w:cs="B Nazanin"/>
                <w:b/>
                <w:bCs/>
                <w:color w:val="000000"/>
                <w:sz w:val="24"/>
                <w:szCs w:val="24"/>
                <w:rtl/>
              </w:rPr>
            </w:pPr>
            <w:r w:rsidRPr="00E27F74">
              <w:rPr>
                <w:rFonts w:ascii="Arial" w:eastAsia="Times New Roman" w:hAnsi="Arial" w:cs="B Nazanin" w:hint="cs"/>
                <w:b/>
                <w:bCs/>
                <w:color w:val="000000"/>
                <w:sz w:val="24"/>
                <w:szCs w:val="24"/>
                <w:rtl/>
              </w:rPr>
              <w:t>نقاط نظارتی و کنترلی فرآیند</w:t>
            </w:r>
          </w:p>
        </w:tc>
      </w:tr>
      <w:tr w:rsidR="00E27F74" w:rsidRPr="00E27F74" w:rsidTr="000B33E8">
        <w:trPr>
          <w:trHeight w:val="600"/>
        </w:trPr>
        <w:tc>
          <w:tcPr>
            <w:tcW w:w="2549" w:type="dxa"/>
            <w:tcBorders>
              <w:top w:val="nil"/>
              <w:left w:val="double" w:sz="6" w:space="0" w:color="auto"/>
              <w:bottom w:val="single" w:sz="8" w:space="0" w:color="auto"/>
              <w:right w:val="single" w:sz="8" w:space="0" w:color="auto"/>
            </w:tcBorders>
            <w:shd w:val="clear" w:color="000000" w:fill="FFC000"/>
            <w:vAlign w:val="center"/>
            <w:hideMark/>
          </w:tcPr>
          <w:p w:rsidR="00E27F74" w:rsidRPr="00E27F74" w:rsidRDefault="00E27F74" w:rsidP="00E27F74">
            <w:pPr>
              <w:spacing w:after="0" w:line="240" w:lineRule="auto"/>
              <w:jc w:val="center"/>
              <w:rPr>
                <w:rFonts w:ascii="Arial" w:eastAsia="Times New Roman" w:hAnsi="Arial" w:cs="B Nazanin"/>
                <w:b/>
                <w:bCs/>
                <w:color w:val="000000"/>
                <w:sz w:val="24"/>
                <w:szCs w:val="24"/>
                <w:rtl/>
              </w:rPr>
            </w:pPr>
            <w:r w:rsidRPr="00E27F74">
              <w:rPr>
                <w:rFonts w:ascii="Arial" w:eastAsia="Times New Roman" w:hAnsi="Arial" w:cs="B Nazanin" w:hint="cs"/>
                <w:b/>
                <w:bCs/>
                <w:color w:val="000000"/>
                <w:sz w:val="24"/>
                <w:szCs w:val="24"/>
                <w:rtl/>
              </w:rPr>
              <w:t>مرحله فرآیند / زیرفرآیند</w:t>
            </w:r>
          </w:p>
        </w:tc>
        <w:tc>
          <w:tcPr>
            <w:tcW w:w="8573" w:type="dxa"/>
            <w:gridSpan w:val="5"/>
            <w:tcBorders>
              <w:top w:val="single" w:sz="8" w:space="0" w:color="auto"/>
              <w:left w:val="nil"/>
              <w:bottom w:val="single" w:sz="8" w:space="0" w:color="auto"/>
              <w:right w:val="double" w:sz="6" w:space="0" w:color="000000"/>
            </w:tcBorders>
            <w:shd w:val="clear" w:color="000000" w:fill="FFC000"/>
            <w:vAlign w:val="center"/>
            <w:hideMark/>
          </w:tcPr>
          <w:p w:rsidR="00E27F74" w:rsidRPr="00E27F74" w:rsidRDefault="00E27F74" w:rsidP="00E27F74">
            <w:pPr>
              <w:spacing w:after="0" w:line="240" w:lineRule="auto"/>
              <w:jc w:val="center"/>
              <w:rPr>
                <w:rFonts w:ascii="Arial" w:eastAsia="Times New Roman" w:hAnsi="Arial" w:cs="B Nazanin"/>
                <w:b/>
                <w:bCs/>
                <w:color w:val="000000"/>
                <w:sz w:val="24"/>
                <w:szCs w:val="24"/>
                <w:rtl/>
              </w:rPr>
            </w:pPr>
            <w:r w:rsidRPr="00E27F74">
              <w:rPr>
                <w:rFonts w:ascii="Arial" w:eastAsia="Times New Roman" w:hAnsi="Arial" w:cs="B Nazanin" w:hint="cs"/>
                <w:b/>
                <w:bCs/>
                <w:color w:val="000000"/>
                <w:sz w:val="24"/>
                <w:szCs w:val="24"/>
                <w:rtl/>
              </w:rPr>
              <w:t>موضوع کنترل و نظارت</w:t>
            </w:r>
          </w:p>
        </w:tc>
      </w:tr>
      <w:tr w:rsidR="00E27F74" w:rsidRPr="00E27F74" w:rsidTr="000B33E8">
        <w:trPr>
          <w:trHeight w:val="960"/>
        </w:trPr>
        <w:tc>
          <w:tcPr>
            <w:tcW w:w="2549" w:type="dxa"/>
            <w:tcBorders>
              <w:top w:val="nil"/>
              <w:left w:val="double" w:sz="6" w:space="0" w:color="auto"/>
              <w:bottom w:val="dotted" w:sz="4" w:space="0" w:color="auto"/>
              <w:right w:val="nil"/>
            </w:tcBorders>
            <w:shd w:val="clear" w:color="auto" w:fill="auto"/>
            <w:vAlign w:val="center"/>
            <w:hideMark/>
          </w:tcPr>
          <w:p w:rsidR="00E27F74" w:rsidRPr="00E27F74" w:rsidRDefault="00E27F74" w:rsidP="00E27F74">
            <w:pPr>
              <w:spacing w:after="0" w:line="240" w:lineRule="auto"/>
              <w:rPr>
                <w:rFonts w:ascii="Arial" w:eastAsia="Times New Roman" w:hAnsi="Arial" w:cs="B Nazanin"/>
                <w:color w:val="000000"/>
                <w:sz w:val="24"/>
                <w:szCs w:val="24"/>
                <w:rtl/>
              </w:rPr>
            </w:pPr>
            <w:r w:rsidRPr="00E27F74">
              <w:rPr>
                <w:rFonts w:ascii="Arial" w:eastAsia="Times New Roman" w:hAnsi="Arial" w:cs="B Nazanin" w:hint="cs"/>
                <w:color w:val="000000"/>
                <w:sz w:val="24"/>
                <w:szCs w:val="24"/>
                <w:rtl/>
              </w:rPr>
              <w:t xml:space="preserve"> بررسی منشا درخواست</w:t>
            </w:r>
          </w:p>
        </w:tc>
        <w:tc>
          <w:tcPr>
            <w:tcW w:w="8573" w:type="dxa"/>
            <w:gridSpan w:val="5"/>
            <w:tcBorders>
              <w:top w:val="single" w:sz="8" w:space="0" w:color="auto"/>
              <w:left w:val="single" w:sz="8" w:space="0" w:color="auto"/>
              <w:bottom w:val="dotted" w:sz="4" w:space="0" w:color="auto"/>
              <w:right w:val="double" w:sz="6" w:space="0" w:color="000000"/>
            </w:tcBorders>
            <w:shd w:val="clear" w:color="auto" w:fill="auto"/>
            <w:vAlign w:val="center"/>
            <w:hideMark/>
          </w:tcPr>
          <w:p w:rsidR="00E27F74" w:rsidRPr="00E27F74" w:rsidRDefault="00E27F74" w:rsidP="00E27F74">
            <w:pPr>
              <w:spacing w:after="0" w:line="240" w:lineRule="auto"/>
              <w:rPr>
                <w:rFonts w:ascii="Arial" w:eastAsia="Times New Roman" w:hAnsi="Arial" w:cs="B Nazanin"/>
                <w:color w:val="000000"/>
                <w:sz w:val="24"/>
                <w:szCs w:val="24"/>
                <w:rtl/>
              </w:rPr>
            </w:pPr>
            <w:r w:rsidRPr="00E27F74">
              <w:rPr>
                <w:rFonts w:ascii="Arial" w:eastAsia="Times New Roman" w:hAnsi="Arial" w:cs="B Nazanin" w:hint="cs"/>
                <w:color w:val="000000"/>
                <w:sz w:val="24"/>
                <w:szCs w:val="24"/>
                <w:rtl/>
              </w:rPr>
              <w:t>از طرف عضو هیات علمی دانشگاه یا از طرف بخش صنعت</w:t>
            </w:r>
          </w:p>
        </w:tc>
      </w:tr>
      <w:tr w:rsidR="00E27F74" w:rsidRPr="00E27F74" w:rsidTr="000B33E8">
        <w:trPr>
          <w:trHeight w:val="960"/>
        </w:trPr>
        <w:tc>
          <w:tcPr>
            <w:tcW w:w="2549" w:type="dxa"/>
            <w:tcBorders>
              <w:top w:val="nil"/>
              <w:left w:val="double" w:sz="6" w:space="0" w:color="auto"/>
              <w:bottom w:val="dotted" w:sz="4" w:space="0" w:color="auto"/>
              <w:right w:val="nil"/>
            </w:tcBorders>
            <w:shd w:val="clear" w:color="auto" w:fill="auto"/>
            <w:vAlign w:val="center"/>
            <w:hideMark/>
          </w:tcPr>
          <w:p w:rsidR="00E27F74" w:rsidRPr="00E27F74" w:rsidRDefault="00E27F74" w:rsidP="00E27F74">
            <w:pPr>
              <w:spacing w:after="0" w:line="240" w:lineRule="auto"/>
              <w:rPr>
                <w:rFonts w:ascii="Arial" w:eastAsia="Times New Roman" w:hAnsi="Arial" w:cs="B Nazanin"/>
                <w:color w:val="000000"/>
                <w:sz w:val="24"/>
                <w:szCs w:val="24"/>
                <w:rtl/>
              </w:rPr>
            </w:pPr>
            <w:r w:rsidRPr="00E27F74">
              <w:rPr>
                <w:rFonts w:ascii="Arial" w:eastAsia="Times New Roman" w:hAnsi="Arial" w:cs="B Nazanin" w:hint="cs"/>
                <w:color w:val="000000"/>
                <w:sz w:val="24"/>
                <w:szCs w:val="24"/>
                <w:rtl/>
              </w:rPr>
              <w:t>بررسی قابلیت اجرایی درخواست</w:t>
            </w:r>
          </w:p>
        </w:tc>
        <w:tc>
          <w:tcPr>
            <w:tcW w:w="8573" w:type="dxa"/>
            <w:gridSpan w:val="5"/>
            <w:tcBorders>
              <w:top w:val="dotted" w:sz="4" w:space="0" w:color="auto"/>
              <w:left w:val="single" w:sz="8" w:space="0" w:color="auto"/>
              <w:bottom w:val="dotted" w:sz="4" w:space="0" w:color="auto"/>
              <w:right w:val="double" w:sz="6" w:space="0" w:color="000000"/>
            </w:tcBorders>
            <w:shd w:val="clear" w:color="auto" w:fill="auto"/>
            <w:vAlign w:val="center"/>
            <w:hideMark/>
          </w:tcPr>
          <w:p w:rsidR="00E27F74" w:rsidRPr="00E27F74" w:rsidRDefault="00E27F74" w:rsidP="00E27F74">
            <w:pPr>
              <w:spacing w:after="0" w:line="240" w:lineRule="auto"/>
              <w:rPr>
                <w:rFonts w:ascii="Arial" w:eastAsia="Times New Roman" w:hAnsi="Arial" w:cs="B Nazanin"/>
                <w:color w:val="000000"/>
                <w:sz w:val="24"/>
                <w:szCs w:val="24"/>
                <w:rtl/>
              </w:rPr>
            </w:pPr>
            <w:r w:rsidRPr="00E27F74">
              <w:rPr>
                <w:rFonts w:ascii="Arial" w:eastAsia="Times New Roman" w:hAnsi="Arial" w:cs="B Nazanin" w:hint="cs"/>
                <w:color w:val="000000"/>
                <w:sz w:val="24"/>
                <w:szCs w:val="24"/>
                <w:rtl/>
              </w:rPr>
              <w:t>امکان سنجی فنی/ تخصصی/ علمی توسط ریاست دانشکده تخصصی</w:t>
            </w:r>
          </w:p>
        </w:tc>
      </w:tr>
      <w:tr w:rsidR="00E27F74" w:rsidRPr="00E27F74" w:rsidTr="000B33E8">
        <w:trPr>
          <w:trHeight w:val="600"/>
        </w:trPr>
        <w:tc>
          <w:tcPr>
            <w:tcW w:w="2549" w:type="dxa"/>
            <w:tcBorders>
              <w:top w:val="nil"/>
              <w:left w:val="double" w:sz="6" w:space="0" w:color="auto"/>
              <w:bottom w:val="dotted" w:sz="4" w:space="0" w:color="auto"/>
              <w:right w:val="nil"/>
            </w:tcBorders>
            <w:shd w:val="clear" w:color="auto" w:fill="auto"/>
            <w:vAlign w:val="center"/>
            <w:hideMark/>
          </w:tcPr>
          <w:p w:rsidR="00E27F74" w:rsidRPr="00E27F74" w:rsidRDefault="00E27F74" w:rsidP="00E27F74">
            <w:pPr>
              <w:spacing w:after="0" w:line="240" w:lineRule="auto"/>
              <w:rPr>
                <w:rFonts w:ascii="Arial" w:eastAsia="Times New Roman" w:hAnsi="Arial" w:cs="B Nazanin"/>
                <w:color w:val="000000"/>
                <w:sz w:val="24"/>
                <w:szCs w:val="24"/>
                <w:rtl/>
              </w:rPr>
            </w:pPr>
            <w:r w:rsidRPr="00E27F74">
              <w:rPr>
                <w:rFonts w:ascii="Arial" w:eastAsia="Times New Roman" w:hAnsi="Arial" w:cs="B Nazanin" w:hint="cs"/>
                <w:color w:val="000000"/>
                <w:sz w:val="24"/>
                <w:szCs w:val="24"/>
                <w:rtl/>
              </w:rPr>
              <w:t>بررسی  قرارداد تنظیمی</w:t>
            </w:r>
          </w:p>
        </w:tc>
        <w:tc>
          <w:tcPr>
            <w:tcW w:w="8573" w:type="dxa"/>
            <w:gridSpan w:val="5"/>
            <w:tcBorders>
              <w:top w:val="dotted" w:sz="4" w:space="0" w:color="auto"/>
              <w:left w:val="single" w:sz="8" w:space="0" w:color="auto"/>
              <w:bottom w:val="dotted" w:sz="4" w:space="0" w:color="auto"/>
              <w:right w:val="double" w:sz="6" w:space="0" w:color="000000"/>
            </w:tcBorders>
            <w:shd w:val="clear" w:color="auto" w:fill="auto"/>
            <w:vAlign w:val="center"/>
            <w:hideMark/>
          </w:tcPr>
          <w:p w:rsidR="00E27F74" w:rsidRPr="00E27F74" w:rsidRDefault="00E27F74" w:rsidP="00E27F74">
            <w:pPr>
              <w:spacing w:after="0" w:line="240" w:lineRule="auto"/>
              <w:rPr>
                <w:rFonts w:ascii="Arial" w:eastAsia="Times New Roman" w:hAnsi="Arial" w:cs="B Nazanin"/>
                <w:color w:val="000000"/>
                <w:sz w:val="24"/>
                <w:szCs w:val="24"/>
                <w:rtl/>
              </w:rPr>
            </w:pPr>
            <w:r w:rsidRPr="00E27F74">
              <w:rPr>
                <w:rFonts w:ascii="Arial" w:eastAsia="Times New Roman" w:hAnsi="Arial" w:cs="B Nazanin" w:hint="cs"/>
                <w:color w:val="000000"/>
                <w:sz w:val="24"/>
                <w:szCs w:val="24"/>
                <w:rtl/>
              </w:rPr>
              <w:t>از نظر شکلی/ ساختاری/ اداری/ مالی/ حقوقی</w:t>
            </w:r>
          </w:p>
        </w:tc>
      </w:tr>
      <w:tr w:rsidR="00E27F74" w:rsidRPr="00E27F74" w:rsidTr="000B33E8">
        <w:trPr>
          <w:trHeight w:val="750"/>
        </w:trPr>
        <w:tc>
          <w:tcPr>
            <w:tcW w:w="2549" w:type="dxa"/>
            <w:tcBorders>
              <w:top w:val="nil"/>
              <w:left w:val="double" w:sz="6" w:space="0" w:color="auto"/>
              <w:bottom w:val="single" w:sz="8" w:space="0" w:color="000000"/>
              <w:right w:val="nil"/>
            </w:tcBorders>
            <w:shd w:val="clear" w:color="auto" w:fill="auto"/>
            <w:vAlign w:val="center"/>
            <w:hideMark/>
          </w:tcPr>
          <w:p w:rsidR="00E27F74" w:rsidRPr="00E27F74" w:rsidRDefault="00E27F74" w:rsidP="00E27F74">
            <w:pPr>
              <w:spacing w:after="0" w:line="240" w:lineRule="auto"/>
              <w:rPr>
                <w:rFonts w:ascii="Arial" w:eastAsia="Times New Roman" w:hAnsi="Arial" w:cs="B Nazanin"/>
                <w:color w:val="000000"/>
                <w:sz w:val="24"/>
                <w:szCs w:val="24"/>
                <w:rtl/>
              </w:rPr>
            </w:pPr>
            <w:r w:rsidRPr="00E27F74">
              <w:rPr>
                <w:rFonts w:ascii="Arial" w:eastAsia="Times New Roman" w:hAnsi="Arial" w:cs="B Nazanin" w:hint="cs"/>
                <w:color w:val="000000"/>
                <w:sz w:val="24"/>
                <w:szCs w:val="24"/>
                <w:rtl/>
              </w:rPr>
              <w:t>بررسی گزارشات ارسالی به صنعت</w:t>
            </w:r>
          </w:p>
        </w:tc>
        <w:tc>
          <w:tcPr>
            <w:tcW w:w="8573" w:type="dxa"/>
            <w:gridSpan w:val="5"/>
            <w:tcBorders>
              <w:top w:val="dotted" w:sz="4" w:space="0" w:color="auto"/>
              <w:left w:val="single" w:sz="8" w:space="0" w:color="auto"/>
              <w:bottom w:val="single" w:sz="8" w:space="0" w:color="000000"/>
              <w:right w:val="double" w:sz="6" w:space="0" w:color="000000"/>
            </w:tcBorders>
            <w:shd w:val="clear" w:color="auto" w:fill="auto"/>
            <w:vAlign w:val="center"/>
            <w:hideMark/>
          </w:tcPr>
          <w:p w:rsidR="00E27F74" w:rsidRPr="00E27F74" w:rsidRDefault="00E27F74" w:rsidP="00E27F74">
            <w:pPr>
              <w:spacing w:after="0" w:line="240" w:lineRule="auto"/>
              <w:rPr>
                <w:rFonts w:ascii="Arial" w:eastAsia="Times New Roman" w:hAnsi="Arial" w:cs="B Nazanin"/>
                <w:color w:val="000000"/>
                <w:sz w:val="24"/>
                <w:szCs w:val="24"/>
                <w:rtl/>
              </w:rPr>
            </w:pPr>
            <w:r w:rsidRPr="00E27F74">
              <w:rPr>
                <w:rFonts w:ascii="Arial" w:eastAsia="Times New Roman" w:hAnsi="Arial" w:cs="B Nazanin" w:hint="cs"/>
                <w:color w:val="000000"/>
                <w:sz w:val="24"/>
                <w:szCs w:val="24"/>
                <w:rtl/>
              </w:rPr>
              <w:t>از نظر علمی و اهداف از پیش تعیین شده</w:t>
            </w:r>
          </w:p>
        </w:tc>
      </w:tr>
      <w:tr w:rsidR="00E27F74" w:rsidRPr="00E27F74" w:rsidTr="000B33E8">
        <w:trPr>
          <w:trHeight w:val="780"/>
        </w:trPr>
        <w:tc>
          <w:tcPr>
            <w:tcW w:w="2549" w:type="dxa"/>
            <w:tcBorders>
              <w:top w:val="nil"/>
              <w:left w:val="double" w:sz="6" w:space="0" w:color="auto"/>
              <w:bottom w:val="single" w:sz="8" w:space="0" w:color="auto"/>
              <w:right w:val="nil"/>
            </w:tcBorders>
            <w:shd w:val="clear" w:color="000000" w:fill="F2F2F2"/>
            <w:vAlign w:val="center"/>
            <w:hideMark/>
          </w:tcPr>
          <w:p w:rsidR="00E27F74" w:rsidRPr="00E27F74" w:rsidRDefault="00E27F74" w:rsidP="00E27F74">
            <w:pPr>
              <w:spacing w:after="0" w:line="240" w:lineRule="auto"/>
              <w:jc w:val="center"/>
              <w:rPr>
                <w:rFonts w:ascii="Arial" w:eastAsia="Times New Roman" w:hAnsi="Arial" w:cs="B Nazanin"/>
                <w:b/>
                <w:bCs/>
                <w:color w:val="000000"/>
                <w:rtl/>
              </w:rPr>
            </w:pPr>
            <w:r w:rsidRPr="00E27F74">
              <w:rPr>
                <w:rFonts w:ascii="Arial" w:eastAsia="Times New Roman" w:hAnsi="Arial" w:cs="B Nazanin" w:hint="cs"/>
                <w:b/>
                <w:bCs/>
                <w:color w:val="000000"/>
                <w:rtl/>
              </w:rPr>
              <w:t>شاخص پایش و اندازه گیری</w:t>
            </w:r>
          </w:p>
        </w:tc>
        <w:tc>
          <w:tcPr>
            <w:tcW w:w="2633" w:type="dxa"/>
            <w:tcBorders>
              <w:top w:val="nil"/>
              <w:left w:val="single" w:sz="8" w:space="0" w:color="000000"/>
              <w:bottom w:val="single" w:sz="8" w:space="0" w:color="auto"/>
              <w:right w:val="nil"/>
            </w:tcBorders>
            <w:shd w:val="clear" w:color="000000" w:fill="F2F2F2"/>
            <w:vAlign w:val="center"/>
            <w:hideMark/>
          </w:tcPr>
          <w:p w:rsidR="00E27F74" w:rsidRPr="00E27F74" w:rsidRDefault="00E27F74" w:rsidP="00E27F74">
            <w:pPr>
              <w:spacing w:after="0" w:line="240" w:lineRule="auto"/>
              <w:jc w:val="center"/>
              <w:rPr>
                <w:rFonts w:ascii="Arial" w:eastAsia="Times New Roman" w:hAnsi="Arial" w:cs="B Nazanin"/>
                <w:b/>
                <w:bCs/>
                <w:color w:val="000000"/>
                <w:rtl/>
              </w:rPr>
            </w:pPr>
            <w:r w:rsidRPr="00E27F74">
              <w:rPr>
                <w:rFonts w:ascii="Arial" w:eastAsia="Times New Roman" w:hAnsi="Arial" w:cs="B Nazanin" w:hint="cs"/>
                <w:b/>
                <w:bCs/>
                <w:color w:val="000000"/>
                <w:rtl/>
              </w:rPr>
              <w:t>معیار پذیرش</w:t>
            </w:r>
          </w:p>
        </w:tc>
        <w:tc>
          <w:tcPr>
            <w:tcW w:w="4140" w:type="dxa"/>
            <w:gridSpan w:val="3"/>
            <w:tcBorders>
              <w:top w:val="single" w:sz="8" w:space="0" w:color="000000"/>
              <w:left w:val="single" w:sz="8" w:space="0" w:color="auto"/>
              <w:bottom w:val="single" w:sz="8" w:space="0" w:color="auto"/>
              <w:right w:val="single" w:sz="8" w:space="0" w:color="000000"/>
            </w:tcBorders>
            <w:shd w:val="clear" w:color="000000" w:fill="F2F2F2"/>
            <w:vAlign w:val="center"/>
            <w:hideMark/>
          </w:tcPr>
          <w:p w:rsidR="00E27F74" w:rsidRPr="00E27F74" w:rsidRDefault="00E27F74" w:rsidP="00E27F74">
            <w:pPr>
              <w:spacing w:after="0" w:line="240" w:lineRule="auto"/>
              <w:jc w:val="center"/>
              <w:rPr>
                <w:rFonts w:ascii="Arial" w:eastAsia="Times New Roman" w:hAnsi="Arial" w:cs="B Nazanin"/>
                <w:b/>
                <w:bCs/>
                <w:color w:val="000000"/>
                <w:rtl/>
              </w:rPr>
            </w:pPr>
            <w:r w:rsidRPr="00E27F74">
              <w:rPr>
                <w:rFonts w:ascii="Arial" w:eastAsia="Times New Roman" w:hAnsi="Arial" w:cs="B Nazanin" w:hint="cs"/>
                <w:b/>
                <w:bCs/>
                <w:color w:val="000000"/>
                <w:rtl/>
              </w:rPr>
              <w:t>مسئول پایش و اندازه گیری</w:t>
            </w:r>
          </w:p>
        </w:tc>
        <w:tc>
          <w:tcPr>
            <w:tcW w:w="1800" w:type="dxa"/>
            <w:tcBorders>
              <w:top w:val="nil"/>
              <w:left w:val="single" w:sz="8" w:space="0" w:color="auto"/>
              <w:bottom w:val="single" w:sz="8" w:space="0" w:color="auto"/>
              <w:right w:val="double" w:sz="6" w:space="0" w:color="auto"/>
            </w:tcBorders>
            <w:shd w:val="clear" w:color="000000" w:fill="F2F2F2"/>
            <w:vAlign w:val="center"/>
            <w:hideMark/>
          </w:tcPr>
          <w:p w:rsidR="00E27F74" w:rsidRPr="00E27F74" w:rsidRDefault="00E27F74" w:rsidP="00E27F74">
            <w:pPr>
              <w:spacing w:after="0" w:line="240" w:lineRule="auto"/>
              <w:jc w:val="center"/>
              <w:rPr>
                <w:rFonts w:ascii="Arial" w:eastAsia="Times New Roman" w:hAnsi="Arial" w:cs="B Nazanin"/>
                <w:b/>
                <w:bCs/>
                <w:color w:val="000000"/>
                <w:rtl/>
              </w:rPr>
            </w:pPr>
            <w:r w:rsidRPr="00E27F74">
              <w:rPr>
                <w:rFonts w:ascii="Arial" w:eastAsia="Times New Roman" w:hAnsi="Arial" w:cs="B Nazanin" w:hint="cs"/>
                <w:b/>
                <w:bCs/>
                <w:color w:val="000000"/>
                <w:rtl/>
              </w:rPr>
              <w:t>دوره های پایش و اندازه گیری</w:t>
            </w:r>
          </w:p>
        </w:tc>
      </w:tr>
      <w:tr w:rsidR="00E27F74" w:rsidRPr="00E27F74" w:rsidTr="000B33E8">
        <w:trPr>
          <w:trHeight w:val="600"/>
        </w:trPr>
        <w:tc>
          <w:tcPr>
            <w:tcW w:w="2549" w:type="dxa"/>
            <w:tcBorders>
              <w:top w:val="nil"/>
              <w:left w:val="double" w:sz="6" w:space="0" w:color="auto"/>
              <w:bottom w:val="dotted" w:sz="4" w:space="0" w:color="auto"/>
              <w:right w:val="nil"/>
            </w:tcBorders>
            <w:shd w:val="clear" w:color="auto" w:fill="auto"/>
            <w:vAlign w:val="center"/>
            <w:hideMark/>
          </w:tcPr>
          <w:p w:rsidR="00E27F74" w:rsidRPr="00E27F74" w:rsidRDefault="00E27F74" w:rsidP="00E27F74">
            <w:pPr>
              <w:spacing w:after="0" w:line="240" w:lineRule="auto"/>
              <w:rPr>
                <w:rFonts w:ascii="Arial" w:eastAsia="Times New Roman" w:hAnsi="Arial" w:cs="B Nazanin"/>
                <w:color w:val="000000"/>
                <w:rtl/>
              </w:rPr>
            </w:pPr>
            <w:r w:rsidRPr="00E27F74">
              <w:rPr>
                <w:rFonts w:ascii="Arial" w:eastAsia="Times New Roman" w:hAnsi="Arial" w:cs="B Nazanin" w:hint="cs"/>
                <w:color w:val="000000"/>
                <w:rtl/>
              </w:rPr>
              <w:t>عملیاتی بودن طرح</w:t>
            </w:r>
          </w:p>
        </w:tc>
        <w:tc>
          <w:tcPr>
            <w:tcW w:w="2633" w:type="dxa"/>
            <w:tcBorders>
              <w:top w:val="nil"/>
              <w:left w:val="single" w:sz="8" w:space="0" w:color="000000"/>
              <w:bottom w:val="dotted" w:sz="4" w:space="0" w:color="auto"/>
              <w:right w:val="nil"/>
            </w:tcBorders>
            <w:shd w:val="clear" w:color="auto" w:fill="auto"/>
            <w:vAlign w:val="center"/>
            <w:hideMark/>
          </w:tcPr>
          <w:p w:rsidR="00E27F74" w:rsidRPr="00E27F74" w:rsidRDefault="00E27F74" w:rsidP="00E27F74">
            <w:pPr>
              <w:spacing w:after="0" w:line="240" w:lineRule="auto"/>
              <w:jc w:val="center"/>
              <w:rPr>
                <w:rFonts w:ascii="Arial" w:eastAsia="Times New Roman" w:hAnsi="Arial" w:cs="B Nazanin"/>
                <w:color w:val="000000"/>
                <w:rtl/>
              </w:rPr>
            </w:pPr>
            <w:r w:rsidRPr="00E27F74">
              <w:rPr>
                <w:rFonts w:ascii="Arial" w:eastAsia="Times New Roman" w:hAnsi="Arial" w:cs="B Nazanin" w:hint="cs"/>
                <w:color w:val="000000"/>
                <w:rtl/>
              </w:rPr>
              <w:t>کیفی</w:t>
            </w:r>
          </w:p>
        </w:tc>
        <w:tc>
          <w:tcPr>
            <w:tcW w:w="4140" w:type="dxa"/>
            <w:gridSpan w:val="3"/>
            <w:tcBorders>
              <w:top w:val="dotted" w:sz="4" w:space="0" w:color="auto"/>
              <w:left w:val="single" w:sz="8" w:space="0" w:color="auto"/>
              <w:bottom w:val="dotted" w:sz="4" w:space="0" w:color="auto"/>
              <w:right w:val="single" w:sz="8" w:space="0" w:color="000000"/>
            </w:tcBorders>
            <w:shd w:val="clear" w:color="auto" w:fill="auto"/>
            <w:vAlign w:val="center"/>
            <w:hideMark/>
          </w:tcPr>
          <w:p w:rsidR="00E27F74" w:rsidRPr="00E27F74" w:rsidRDefault="00E27F74" w:rsidP="00E27F74">
            <w:pPr>
              <w:spacing w:after="0" w:line="240" w:lineRule="auto"/>
              <w:jc w:val="center"/>
              <w:rPr>
                <w:rFonts w:ascii="Arial" w:eastAsia="Times New Roman" w:hAnsi="Arial" w:cs="B Nazanin"/>
                <w:color w:val="000000"/>
                <w:sz w:val="24"/>
                <w:szCs w:val="24"/>
                <w:rtl/>
              </w:rPr>
            </w:pPr>
            <w:r w:rsidRPr="00E27F74">
              <w:rPr>
                <w:rFonts w:ascii="Arial" w:eastAsia="Times New Roman" w:hAnsi="Arial" w:cs="B Nazanin" w:hint="cs"/>
                <w:color w:val="000000"/>
                <w:sz w:val="24"/>
                <w:szCs w:val="24"/>
                <w:rtl/>
              </w:rPr>
              <w:t>رئیس دانشکده تخصصی</w:t>
            </w:r>
          </w:p>
        </w:tc>
        <w:tc>
          <w:tcPr>
            <w:tcW w:w="1800" w:type="dxa"/>
            <w:tcBorders>
              <w:top w:val="dotted" w:sz="4" w:space="0" w:color="auto"/>
              <w:left w:val="single" w:sz="8" w:space="0" w:color="auto"/>
              <w:bottom w:val="dotted" w:sz="4" w:space="0" w:color="auto"/>
              <w:right w:val="double" w:sz="6" w:space="0" w:color="auto"/>
            </w:tcBorders>
            <w:shd w:val="clear" w:color="auto" w:fill="auto"/>
            <w:vAlign w:val="center"/>
            <w:hideMark/>
          </w:tcPr>
          <w:p w:rsidR="00E27F74" w:rsidRPr="00E27F74" w:rsidRDefault="00E27F74" w:rsidP="00E27F74">
            <w:pPr>
              <w:spacing w:after="0" w:line="240" w:lineRule="auto"/>
              <w:jc w:val="center"/>
              <w:rPr>
                <w:rFonts w:ascii="Arial" w:eastAsia="Times New Roman" w:hAnsi="Arial" w:cs="B Nazanin"/>
                <w:color w:val="000000"/>
                <w:sz w:val="24"/>
                <w:szCs w:val="24"/>
                <w:rtl/>
              </w:rPr>
            </w:pPr>
            <w:r w:rsidRPr="00E27F74">
              <w:rPr>
                <w:rFonts w:ascii="Arial" w:eastAsia="Times New Roman" w:hAnsi="Arial" w:cs="B Nazanin" w:hint="cs"/>
                <w:color w:val="000000"/>
                <w:sz w:val="24"/>
                <w:szCs w:val="24"/>
                <w:rtl/>
              </w:rPr>
              <w:t>سالانه</w:t>
            </w:r>
          </w:p>
        </w:tc>
      </w:tr>
      <w:tr w:rsidR="00E27F74" w:rsidRPr="00E27F74" w:rsidTr="000B33E8">
        <w:trPr>
          <w:trHeight w:val="375"/>
        </w:trPr>
        <w:tc>
          <w:tcPr>
            <w:tcW w:w="2549" w:type="dxa"/>
            <w:tcBorders>
              <w:top w:val="nil"/>
              <w:left w:val="double" w:sz="6" w:space="0" w:color="auto"/>
              <w:bottom w:val="dotted" w:sz="4" w:space="0" w:color="auto"/>
              <w:right w:val="nil"/>
            </w:tcBorders>
            <w:shd w:val="clear" w:color="auto" w:fill="auto"/>
            <w:vAlign w:val="center"/>
            <w:hideMark/>
          </w:tcPr>
          <w:p w:rsidR="00E27F74" w:rsidRPr="00E27F74" w:rsidRDefault="00E27F74" w:rsidP="00E27F74">
            <w:pPr>
              <w:spacing w:after="0" w:line="240" w:lineRule="auto"/>
              <w:rPr>
                <w:rFonts w:ascii="Arial" w:eastAsia="Times New Roman" w:hAnsi="Arial" w:cs="B Nazanin"/>
                <w:color w:val="000000"/>
                <w:rtl/>
              </w:rPr>
            </w:pPr>
            <w:r w:rsidRPr="00E27F74">
              <w:rPr>
                <w:rFonts w:ascii="Cambria" w:eastAsia="Times New Roman" w:hAnsi="Cambria" w:cs="Cambria" w:hint="cs"/>
                <w:color w:val="000000"/>
                <w:rtl/>
              </w:rPr>
              <w:t> </w:t>
            </w:r>
          </w:p>
        </w:tc>
        <w:tc>
          <w:tcPr>
            <w:tcW w:w="2633" w:type="dxa"/>
            <w:tcBorders>
              <w:top w:val="nil"/>
              <w:left w:val="single" w:sz="8" w:space="0" w:color="000000"/>
              <w:bottom w:val="dotted" w:sz="4" w:space="0" w:color="auto"/>
              <w:right w:val="nil"/>
            </w:tcBorders>
            <w:shd w:val="clear" w:color="auto" w:fill="auto"/>
            <w:vAlign w:val="center"/>
            <w:hideMark/>
          </w:tcPr>
          <w:p w:rsidR="00E27F74" w:rsidRPr="00E27F74" w:rsidRDefault="00E27F74" w:rsidP="00E27F74">
            <w:pPr>
              <w:spacing w:after="0" w:line="240" w:lineRule="auto"/>
              <w:jc w:val="center"/>
              <w:rPr>
                <w:rFonts w:ascii="Arial" w:eastAsia="Times New Roman" w:hAnsi="Arial" w:cs="B Nazanin"/>
                <w:color w:val="000000"/>
                <w:rtl/>
              </w:rPr>
            </w:pPr>
            <w:r w:rsidRPr="00E27F74">
              <w:rPr>
                <w:rFonts w:ascii="Cambria" w:eastAsia="Times New Roman" w:hAnsi="Cambria" w:cs="Cambria" w:hint="cs"/>
                <w:color w:val="000000"/>
                <w:rtl/>
              </w:rPr>
              <w:t> </w:t>
            </w:r>
          </w:p>
        </w:tc>
        <w:tc>
          <w:tcPr>
            <w:tcW w:w="4140" w:type="dxa"/>
            <w:gridSpan w:val="3"/>
            <w:tcBorders>
              <w:top w:val="dotted" w:sz="4" w:space="0" w:color="auto"/>
              <w:left w:val="single" w:sz="8" w:space="0" w:color="auto"/>
              <w:bottom w:val="dotted" w:sz="4" w:space="0" w:color="auto"/>
              <w:right w:val="single" w:sz="8" w:space="0" w:color="000000"/>
            </w:tcBorders>
            <w:shd w:val="clear" w:color="auto" w:fill="auto"/>
            <w:vAlign w:val="center"/>
            <w:hideMark/>
          </w:tcPr>
          <w:p w:rsidR="00E27F74" w:rsidRPr="00E27F74" w:rsidRDefault="00E27F74" w:rsidP="00E27F74">
            <w:pPr>
              <w:spacing w:after="0" w:line="240" w:lineRule="auto"/>
              <w:jc w:val="center"/>
              <w:rPr>
                <w:rFonts w:ascii="Arial" w:eastAsia="Times New Roman" w:hAnsi="Arial" w:cs="B Nazanin"/>
                <w:color w:val="000000"/>
                <w:sz w:val="24"/>
                <w:szCs w:val="24"/>
                <w:rtl/>
              </w:rPr>
            </w:pPr>
            <w:r w:rsidRPr="00E27F74">
              <w:rPr>
                <w:rFonts w:ascii="Cambria" w:eastAsia="Times New Roman" w:hAnsi="Cambria" w:cs="Cambria" w:hint="cs"/>
                <w:color w:val="000000"/>
                <w:sz w:val="24"/>
                <w:szCs w:val="24"/>
                <w:rtl/>
              </w:rPr>
              <w:t> </w:t>
            </w:r>
          </w:p>
        </w:tc>
        <w:tc>
          <w:tcPr>
            <w:tcW w:w="1800" w:type="dxa"/>
            <w:tcBorders>
              <w:top w:val="nil"/>
              <w:left w:val="single" w:sz="8" w:space="0" w:color="auto"/>
              <w:bottom w:val="dotted" w:sz="4" w:space="0" w:color="auto"/>
              <w:right w:val="double" w:sz="6" w:space="0" w:color="auto"/>
            </w:tcBorders>
            <w:shd w:val="clear" w:color="auto" w:fill="auto"/>
            <w:vAlign w:val="center"/>
            <w:hideMark/>
          </w:tcPr>
          <w:p w:rsidR="00E27F74" w:rsidRPr="00E27F74" w:rsidRDefault="00E27F74" w:rsidP="00E27F74">
            <w:pPr>
              <w:spacing w:after="0" w:line="240" w:lineRule="auto"/>
              <w:jc w:val="center"/>
              <w:rPr>
                <w:rFonts w:ascii="Arial" w:eastAsia="Times New Roman" w:hAnsi="Arial" w:cs="B Nazanin"/>
                <w:color w:val="000000"/>
                <w:sz w:val="24"/>
                <w:szCs w:val="24"/>
                <w:rtl/>
              </w:rPr>
            </w:pPr>
            <w:r w:rsidRPr="00E27F74">
              <w:rPr>
                <w:rFonts w:ascii="Cambria" w:eastAsia="Times New Roman" w:hAnsi="Cambria" w:cs="Cambria" w:hint="cs"/>
                <w:color w:val="000000"/>
                <w:sz w:val="24"/>
                <w:szCs w:val="24"/>
                <w:rtl/>
              </w:rPr>
              <w:t> </w:t>
            </w:r>
          </w:p>
        </w:tc>
      </w:tr>
      <w:tr w:rsidR="00E27F74" w:rsidRPr="00E27F74" w:rsidTr="000B33E8">
        <w:trPr>
          <w:trHeight w:val="600"/>
        </w:trPr>
        <w:tc>
          <w:tcPr>
            <w:tcW w:w="2549" w:type="dxa"/>
            <w:tcBorders>
              <w:top w:val="nil"/>
              <w:left w:val="double" w:sz="6" w:space="0" w:color="auto"/>
              <w:bottom w:val="dotted" w:sz="4" w:space="0" w:color="auto"/>
              <w:right w:val="nil"/>
            </w:tcBorders>
            <w:shd w:val="clear" w:color="auto" w:fill="auto"/>
            <w:vAlign w:val="center"/>
            <w:hideMark/>
          </w:tcPr>
          <w:p w:rsidR="00E27F74" w:rsidRPr="00E27F74" w:rsidRDefault="00E27F74" w:rsidP="00E27F74">
            <w:pPr>
              <w:spacing w:after="0" w:line="240" w:lineRule="auto"/>
              <w:rPr>
                <w:rFonts w:ascii="Arial" w:eastAsia="Times New Roman" w:hAnsi="Arial" w:cs="B Nazanin"/>
                <w:b/>
                <w:bCs/>
                <w:color w:val="000000"/>
                <w:sz w:val="24"/>
                <w:szCs w:val="24"/>
                <w:rtl/>
              </w:rPr>
            </w:pPr>
            <w:r w:rsidRPr="00E27F74">
              <w:rPr>
                <w:rFonts w:ascii="Cambria" w:eastAsia="Times New Roman" w:hAnsi="Cambria" w:cs="Cambria" w:hint="cs"/>
                <w:b/>
                <w:bCs/>
                <w:color w:val="000000"/>
                <w:sz w:val="24"/>
                <w:szCs w:val="24"/>
                <w:rtl/>
              </w:rPr>
              <w:t> </w:t>
            </w:r>
          </w:p>
        </w:tc>
        <w:tc>
          <w:tcPr>
            <w:tcW w:w="2633" w:type="dxa"/>
            <w:tcBorders>
              <w:top w:val="nil"/>
              <w:left w:val="single" w:sz="8" w:space="0" w:color="000000"/>
              <w:bottom w:val="dotted" w:sz="4" w:space="0" w:color="auto"/>
              <w:right w:val="nil"/>
            </w:tcBorders>
            <w:shd w:val="clear" w:color="auto" w:fill="auto"/>
            <w:vAlign w:val="center"/>
            <w:hideMark/>
          </w:tcPr>
          <w:p w:rsidR="00E27F74" w:rsidRPr="00E27F74" w:rsidRDefault="00E27F74" w:rsidP="00E27F74">
            <w:pPr>
              <w:spacing w:after="0" w:line="240" w:lineRule="auto"/>
              <w:jc w:val="center"/>
              <w:rPr>
                <w:rFonts w:ascii="Arial" w:eastAsia="Times New Roman" w:hAnsi="Arial" w:cs="B Nazanin"/>
                <w:b/>
                <w:bCs/>
                <w:color w:val="000000"/>
                <w:sz w:val="24"/>
                <w:szCs w:val="24"/>
                <w:rtl/>
              </w:rPr>
            </w:pPr>
            <w:r w:rsidRPr="00E27F74">
              <w:rPr>
                <w:rFonts w:ascii="Cambria" w:eastAsia="Times New Roman" w:hAnsi="Cambria" w:cs="Cambria" w:hint="cs"/>
                <w:b/>
                <w:bCs/>
                <w:color w:val="000000"/>
                <w:sz w:val="24"/>
                <w:szCs w:val="24"/>
                <w:rtl/>
              </w:rPr>
              <w:t> </w:t>
            </w:r>
          </w:p>
        </w:tc>
        <w:tc>
          <w:tcPr>
            <w:tcW w:w="4140" w:type="dxa"/>
            <w:gridSpan w:val="3"/>
            <w:tcBorders>
              <w:top w:val="dotted" w:sz="4" w:space="0" w:color="auto"/>
              <w:left w:val="single" w:sz="8" w:space="0" w:color="auto"/>
              <w:bottom w:val="dotted" w:sz="4" w:space="0" w:color="auto"/>
              <w:right w:val="single" w:sz="8" w:space="0" w:color="000000"/>
            </w:tcBorders>
            <w:shd w:val="clear" w:color="auto" w:fill="auto"/>
            <w:vAlign w:val="center"/>
            <w:hideMark/>
          </w:tcPr>
          <w:p w:rsidR="00E27F74" w:rsidRPr="00E27F74" w:rsidRDefault="00E27F74" w:rsidP="00E27F74">
            <w:pPr>
              <w:spacing w:after="0" w:line="240" w:lineRule="auto"/>
              <w:jc w:val="center"/>
              <w:rPr>
                <w:rFonts w:ascii="Arial" w:eastAsia="Times New Roman" w:hAnsi="Arial" w:cs="B Nazanin"/>
                <w:b/>
                <w:bCs/>
                <w:color w:val="000000"/>
                <w:sz w:val="12"/>
                <w:szCs w:val="12"/>
                <w:rtl/>
              </w:rPr>
            </w:pPr>
            <w:r w:rsidRPr="00E27F74">
              <w:rPr>
                <w:rFonts w:ascii="Cambria" w:eastAsia="Times New Roman" w:hAnsi="Cambria" w:cs="Cambria" w:hint="cs"/>
                <w:b/>
                <w:bCs/>
                <w:color w:val="000000"/>
                <w:sz w:val="12"/>
                <w:szCs w:val="12"/>
                <w:rtl/>
              </w:rPr>
              <w:t> </w:t>
            </w:r>
          </w:p>
        </w:tc>
        <w:tc>
          <w:tcPr>
            <w:tcW w:w="1800" w:type="dxa"/>
            <w:tcBorders>
              <w:top w:val="nil"/>
              <w:left w:val="single" w:sz="8" w:space="0" w:color="auto"/>
              <w:bottom w:val="dotted" w:sz="4" w:space="0" w:color="auto"/>
              <w:right w:val="double" w:sz="6" w:space="0" w:color="auto"/>
            </w:tcBorders>
            <w:shd w:val="clear" w:color="auto" w:fill="auto"/>
            <w:vAlign w:val="bottom"/>
            <w:hideMark/>
          </w:tcPr>
          <w:p w:rsidR="00E27F74" w:rsidRPr="00E27F74" w:rsidRDefault="00E27F74" w:rsidP="00E27F74">
            <w:pPr>
              <w:spacing w:after="0" w:line="240" w:lineRule="auto"/>
              <w:rPr>
                <w:rFonts w:ascii="Arial" w:eastAsia="Times New Roman" w:hAnsi="Arial" w:cs="B Nazanin"/>
                <w:b/>
                <w:bCs/>
                <w:color w:val="000000"/>
                <w:sz w:val="12"/>
                <w:szCs w:val="12"/>
                <w:rtl/>
              </w:rPr>
            </w:pPr>
            <w:r w:rsidRPr="00E27F74">
              <w:rPr>
                <w:rFonts w:ascii="Cambria" w:eastAsia="Times New Roman" w:hAnsi="Cambria" w:cs="Cambria" w:hint="cs"/>
                <w:b/>
                <w:bCs/>
                <w:color w:val="000000"/>
                <w:sz w:val="12"/>
                <w:szCs w:val="12"/>
                <w:rtl/>
              </w:rPr>
              <w:t> </w:t>
            </w:r>
          </w:p>
        </w:tc>
      </w:tr>
      <w:tr w:rsidR="00E27F74" w:rsidRPr="00E27F74" w:rsidTr="000B33E8">
        <w:trPr>
          <w:trHeight w:val="600"/>
        </w:trPr>
        <w:tc>
          <w:tcPr>
            <w:tcW w:w="2549" w:type="dxa"/>
            <w:tcBorders>
              <w:top w:val="nil"/>
              <w:left w:val="double" w:sz="6" w:space="0" w:color="auto"/>
              <w:bottom w:val="single" w:sz="8" w:space="0" w:color="auto"/>
              <w:right w:val="nil"/>
            </w:tcBorders>
            <w:shd w:val="clear" w:color="auto" w:fill="auto"/>
            <w:vAlign w:val="center"/>
            <w:hideMark/>
          </w:tcPr>
          <w:p w:rsidR="00E27F74" w:rsidRPr="00E27F74" w:rsidRDefault="00E27F74" w:rsidP="00E27F74">
            <w:pPr>
              <w:spacing w:after="0" w:line="240" w:lineRule="auto"/>
              <w:rPr>
                <w:rFonts w:ascii="Arial" w:eastAsia="Times New Roman" w:hAnsi="Arial" w:cs="B Nazanin"/>
                <w:b/>
                <w:bCs/>
                <w:color w:val="000000"/>
                <w:sz w:val="24"/>
                <w:szCs w:val="24"/>
                <w:rtl/>
              </w:rPr>
            </w:pPr>
            <w:r w:rsidRPr="00E27F74">
              <w:rPr>
                <w:rFonts w:ascii="Cambria" w:eastAsia="Times New Roman" w:hAnsi="Cambria" w:cs="Cambria" w:hint="cs"/>
                <w:b/>
                <w:bCs/>
                <w:color w:val="000000"/>
                <w:sz w:val="24"/>
                <w:szCs w:val="24"/>
                <w:rtl/>
              </w:rPr>
              <w:t> </w:t>
            </w:r>
          </w:p>
        </w:tc>
        <w:tc>
          <w:tcPr>
            <w:tcW w:w="2633" w:type="dxa"/>
            <w:tcBorders>
              <w:top w:val="nil"/>
              <w:left w:val="single" w:sz="8" w:space="0" w:color="000000"/>
              <w:bottom w:val="single" w:sz="8" w:space="0" w:color="auto"/>
              <w:right w:val="nil"/>
            </w:tcBorders>
            <w:shd w:val="clear" w:color="auto" w:fill="auto"/>
            <w:vAlign w:val="center"/>
            <w:hideMark/>
          </w:tcPr>
          <w:p w:rsidR="00E27F74" w:rsidRPr="00E27F74" w:rsidRDefault="00E27F74" w:rsidP="00E27F74">
            <w:pPr>
              <w:spacing w:after="0" w:line="240" w:lineRule="auto"/>
              <w:jc w:val="center"/>
              <w:rPr>
                <w:rFonts w:ascii="Arial" w:eastAsia="Times New Roman" w:hAnsi="Arial" w:cs="B Nazanin"/>
                <w:b/>
                <w:bCs/>
                <w:color w:val="000000"/>
                <w:sz w:val="24"/>
                <w:szCs w:val="24"/>
                <w:rtl/>
              </w:rPr>
            </w:pPr>
            <w:r w:rsidRPr="00E27F74">
              <w:rPr>
                <w:rFonts w:ascii="Cambria" w:eastAsia="Times New Roman" w:hAnsi="Cambria" w:cs="Cambria" w:hint="cs"/>
                <w:b/>
                <w:bCs/>
                <w:color w:val="000000"/>
                <w:sz w:val="24"/>
                <w:szCs w:val="24"/>
                <w:rtl/>
              </w:rPr>
              <w:t> </w:t>
            </w:r>
          </w:p>
        </w:tc>
        <w:tc>
          <w:tcPr>
            <w:tcW w:w="4140" w:type="dxa"/>
            <w:gridSpan w:val="3"/>
            <w:tcBorders>
              <w:top w:val="dotted" w:sz="4" w:space="0" w:color="auto"/>
              <w:left w:val="single" w:sz="8" w:space="0" w:color="auto"/>
              <w:bottom w:val="single" w:sz="8" w:space="0" w:color="auto"/>
              <w:right w:val="single" w:sz="8" w:space="0" w:color="000000"/>
            </w:tcBorders>
            <w:shd w:val="clear" w:color="auto" w:fill="auto"/>
            <w:vAlign w:val="center"/>
            <w:hideMark/>
          </w:tcPr>
          <w:p w:rsidR="00E27F74" w:rsidRPr="00E27F74" w:rsidRDefault="00E27F74" w:rsidP="00E27F74">
            <w:pPr>
              <w:spacing w:after="0" w:line="240" w:lineRule="auto"/>
              <w:jc w:val="center"/>
              <w:rPr>
                <w:rFonts w:ascii="Arial" w:eastAsia="Times New Roman" w:hAnsi="Arial" w:cs="B Nazanin"/>
                <w:b/>
                <w:bCs/>
                <w:color w:val="000000"/>
                <w:sz w:val="12"/>
                <w:szCs w:val="12"/>
                <w:rtl/>
              </w:rPr>
            </w:pPr>
            <w:r w:rsidRPr="00E27F74">
              <w:rPr>
                <w:rFonts w:ascii="Cambria" w:eastAsia="Times New Roman" w:hAnsi="Cambria" w:cs="Cambria" w:hint="cs"/>
                <w:b/>
                <w:bCs/>
                <w:color w:val="000000"/>
                <w:sz w:val="12"/>
                <w:szCs w:val="12"/>
                <w:rtl/>
              </w:rPr>
              <w:t> </w:t>
            </w:r>
          </w:p>
        </w:tc>
        <w:tc>
          <w:tcPr>
            <w:tcW w:w="1800" w:type="dxa"/>
            <w:tcBorders>
              <w:top w:val="nil"/>
              <w:left w:val="single" w:sz="8" w:space="0" w:color="auto"/>
              <w:bottom w:val="single" w:sz="8" w:space="0" w:color="auto"/>
              <w:right w:val="double" w:sz="6" w:space="0" w:color="auto"/>
            </w:tcBorders>
            <w:shd w:val="clear" w:color="auto" w:fill="auto"/>
            <w:vAlign w:val="bottom"/>
            <w:hideMark/>
          </w:tcPr>
          <w:p w:rsidR="00E27F74" w:rsidRPr="00E27F74" w:rsidRDefault="00E27F74" w:rsidP="00E27F74">
            <w:pPr>
              <w:spacing w:after="0" w:line="240" w:lineRule="auto"/>
              <w:rPr>
                <w:rFonts w:ascii="Arial" w:eastAsia="Times New Roman" w:hAnsi="Arial" w:cs="B Nazanin"/>
                <w:b/>
                <w:bCs/>
                <w:color w:val="000000"/>
                <w:sz w:val="12"/>
                <w:szCs w:val="12"/>
                <w:rtl/>
              </w:rPr>
            </w:pPr>
            <w:r w:rsidRPr="00E27F74">
              <w:rPr>
                <w:rFonts w:ascii="Cambria" w:eastAsia="Times New Roman" w:hAnsi="Cambria" w:cs="Cambria" w:hint="cs"/>
                <w:b/>
                <w:bCs/>
                <w:color w:val="000000"/>
                <w:sz w:val="12"/>
                <w:szCs w:val="12"/>
                <w:rtl/>
              </w:rPr>
              <w:t> </w:t>
            </w:r>
          </w:p>
        </w:tc>
      </w:tr>
      <w:tr w:rsidR="00E27F74" w:rsidRPr="00E27F74" w:rsidTr="006031EE">
        <w:trPr>
          <w:trHeight w:val="555"/>
        </w:trPr>
        <w:tc>
          <w:tcPr>
            <w:tcW w:w="11122" w:type="dxa"/>
            <w:gridSpan w:val="6"/>
            <w:tcBorders>
              <w:top w:val="single" w:sz="8" w:space="0" w:color="auto"/>
              <w:left w:val="double" w:sz="6" w:space="0" w:color="auto"/>
              <w:bottom w:val="single" w:sz="8" w:space="0" w:color="auto"/>
              <w:right w:val="double" w:sz="6" w:space="0" w:color="000000"/>
            </w:tcBorders>
            <w:shd w:val="clear" w:color="000000" w:fill="F2F2F2"/>
            <w:vAlign w:val="center"/>
            <w:hideMark/>
          </w:tcPr>
          <w:p w:rsidR="00E27F74" w:rsidRPr="00E27F74" w:rsidRDefault="00E27F74" w:rsidP="00E27F74">
            <w:pPr>
              <w:spacing w:after="0" w:line="240" w:lineRule="auto"/>
              <w:jc w:val="center"/>
              <w:rPr>
                <w:rFonts w:ascii="Arial" w:eastAsia="Times New Roman" w:hAnsi="Arial" w:cs="B Nazanin"/>
                <w:b/>
                <w:bCs/>
                <w:color w:val="000000"/>
                <w:sz w:val="24"/>
                <w:szCs w:val="24"/>
                <w:rtl/>
              </w:rPr>
            </w:pPr>
          </w:p>
        </w:tc>
      </w:tr>
    </w:tbl>
    <w:p w:rsidR="005E79CE" w:rsidRDefault="005E79CE" w:rsidP="00E27F74">
      <w:pPr>
        <w:jc w:val="center"/>
      </w:pPr>
    </w:p>
    <w:sectPr w:rsidR="005E79CE" w:rsidSect="00795762">
      <w:pgSz w:w="11906" w:h="16838"/>
      <w:pgMar w:top="1440" w:right="1440" w:bottom="1440" w:left="1440" w:header="720" w:footer="720" w:gutter="0"/>
      <w:cols w:space="720"/>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E0002E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A00002EF" w:usb1="4000004B" w:usb2="00000000" w:usb3="00000000" w:csb0="0000009F" w:csb1="00000000"/>
  </w:font>
  <w:font w:name="B Zar">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7F74"/>
    <w:rsid w:val="00020CF5"/>
    <w:rsid w:val="000B33E8"/>
    <w:rsid w:val="002620CF"/>
    <w:rsid w:val="003F5498"/>
    <w:rsid w:val="005E79CE"/>
    <w:rsid w:val="006031EE"/>
    <w:rsid w:val="00795762"/>
    <w:rsid w:val="00BD63F0"/>
    <w:rsid w:val="00E27F74"/>
    <w:rsid w:val="00F01217"/>
    <w:rsid w:val="00FB7504"/>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D7D4F47-CA7E-4F80-9B51-72E4C161C4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4162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microsoft.com/office/2007/relationships/hdphoto" Target="media/hdphoto1.wdp"/><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353</Words>
  <Characters>2016</Characters>
  <Application>Microsoft Office Word</Application>
  <DocSecurity>0</DocSecurity>
  <Lines>16</Lines>
  <Paragraphs>4</Paragraphs>
  <ScaleCrop>false</ScaleCrop>
  <Company/>
  <LinksUpToDate>false</LinksUpToDate>
  <CharactersWithSpaces>2365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MBRco</cp:lastModifiedBy>
  <cp:revision>9</cp:revision>
  <dcterms:created xsi:type="dcterms:W3CDTF">2019-05-05T10:19:00Z</dcterms:created>
  <dcterms:modified xsi:type="dcterms:W3CDTF">2019-05-10T17:52:00Z</dcterms:modified>
</cp:coreProperties>
</file>